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numPr>
          <w:ilvl w:val="0"/>
          <w:numId w:val="0"/>
        </w:numPr>
        <w:snapToGrid w:val="0"/>
        <w:spacing w:before="0" w:after="0" w:line="360" w:lineRule="auto"/>
        <w:ind w:firstLine="562" w:firstLineChars="200"/>
        <w:jc w:val="center"/>
        <w:rPr>
          <w:rFonts w:hint="eastAsia" w:ascii="仿宋" w:hAnsi="仿宋" w:eastAsia="仿宋" w:cs="仿宋"/>
          <w:szCs w:val="28"/>
        </w:rPr>
      </w:pPr>
      <w:r>
        <w:rPr>
          <w:rFonts w:hint="eastAsia" w:ascii="仿宋" w:hAnsi="仿宋" w:eastAsia="仿宋" w:cs="仿宋"/>
          <w:szCs w:val="28"/>
        </w:rPr>
        <w:t>综合柜员岗试题（</w:t>
      </w:r>
      <w:r>
        <w:rPr>
          <w:rFonts w:hint="eastAsia" w:ascii="仿宋" w:hAnsi="仿宋" w:eastAsia="仿宋" w:cs="仿宋"/>
          <w:szCs w:val="28"/>
          <w:lang w:eastAsia="zh-CN"/>
        </w:rPr>
        <w:t>二</w:t>
      </w:r>
      <w:r>
        <w:rPr>
          <w:rFonts w:hint="eastAsia" w:ascii="仿宋" w:hAnsi="仿宋" w:eastAsia="仿宋" w:cs="仿宋"/>
          <w:szCs w:val="28"/>
        </w:rPr>
        <w:t>）</w:t>
      </w:r>
    </w:p>
    <w:p>
      <w:pPr>
        <w:pStyle w:val="2"/>
        <w:ind w:left="560" w:firstLine="562"/>
        <w:rPr>
          <w:rFonts w:hint="eastAsia" w:ascii="仿宋" w:hAnsi="仿宋" w:eastAsia="仿宋" w:cs="仿宋"/>
          <w:b/>
          <w:bCs/>
        </w:rPr>
      </w:pPr>
      <w:r>
        <w:rPr>
          <w:rFonts w:hint="eastAsia" w:ascii="仿宋" w:hAnsi="仿宋" w:eastAsia="仿宋" w:cs="仿宋"/>
          <w:b/>
          <w:bCs/>
          <w:szCs w:val="28"/>
        </w:rPr>
        <w:t>任务1：柜员开工综合业务</w:t>
      </w:r>
      <w:r>
        <w:rPr>
          <w:rFonts w:hint="eastAsia" w:ascii="仿宋" w:hAnsi="仿宋" w:eastAsia="仿宋" w:cs="仿宋"/>
          <w:b/>
          <w:bCs/>
        </w:rPr>
        <w:t>（共6分）</w:t>
      </w:r>
    </w:p>
    <w:p>
      <w:pPr>
        <w:pStyle w:val="2"/>
        <w:ind w:left="560" w:firstLine="562"/>
        <w:rPr>
          <w:rFonts w:hint="eastAsia" w:ascii="仿宋" w:hAnsi="仿宋" w:eastAsia="仿宋" w:cs="仿宋"/>
        </w:rPr>
      </w:pPr>
      <w:r>
        <w:rPr>
          <w:rFonts w:hint="eastAsia" w:ascii="仿宋" w:hAnsi="仿宋" w:eastAsia="仿宋" w:cs="仿宋"/>
          <w:b/>
          <w:bCs/>
          <w:szCs w:val="28"/>
        </w:rPr>
        <w:t>任务说明：</w:t>
      </w:r>
      <w:r>
        <w:rPr>
          <w:rFonts w:hint="eastAsia" w:ascii="仿宋" w:hAnsi="仿宋" w:eastAsia="仿宋" w:cs="仿宋"/>
        </w:rPr>
        <w:t>银行</w:t>
      </w:r>
      <w:bookmarkStart w:id="0" w:name="_GoBack"/>
      <w:bookmarkEnd w:id="0"/>
      <w:r>
        <w:rPr>
          <w:rFonts w:hint="eastAsia" w:ascii="仿宋" w:hAnsi="仿宋" w:eastAsia="仿宋" w:cs="仿宋"/>
        </w:rPr>
        <w:t>柜员在每日营业开始前需进行岗前准备操作，完成现金及重要凭证出库。现将“借记卡”、“普通存折”、“双整存单”、“定活存单”等凭证各20张出库，“现金支票”、“转账支票”、“普通支票”各2本及人民币现金10万元出库到柜员个人钱箱。</w:t>
      </w:r>
    </w:p>
    <w:p>
      <w:pPr>
        <w:pStyle w:val="2"/>
        <w:ind w:left="560" w:firstLine="562"/>
        <w:rPr>
          <w:rFonts w:hint="eastAsia" w:ascii="仿宋" w:hAnsi="仿宋" w:eastAsia="仿宋" w:cs="仿宋"/>
          <w:b/>
        </w:rPr>
      </w:pPr>
      <w:r>
        <w:rPr>
          <w:rFonts w:hint="eastAsia" w:ascii="仿宋" w:hAnsi="仿宋" w:eastAsia="仿宋" w:cs="仿宋"/>
          <w:b/>
        </w:rPr>
        <w:t>重要提示：</w:t>
      </w:r>
    </w:p>
    <w:p>
      <w:pPr>
        <w:pStyle w:val="2"/>
        <w:ind w:left="560" w:firstLine="560"/>
        <w:rPr>
          <w:rFonts w:hint="eastAsia" w:ascii="仿宋" w:hAnsi="仿宋" w:eastAsia="仿宋" w:cs="仿宋"/>
        </w:rPr>
      </w:pPr>
      <w:r>
        <w:rPr>
          <w:rFonts w:hint="eastAsia" w:ascii="仿宋" w:hAnsi="仿宋" w:eastAsia="仿宋" w:cs="仿宋"/>
        </w:rPr>
        <w:t>1.在启动其它任务之前必须先完成本项任务，否则无法操作其它任务；</w:t>
      </w:r>
    </w:p>
    <w:p>
      <w:pPr>
        <w:pStyle w:val="2"/>
        <w:ind w:left="560" w:firstLine="560"/>
        <w:rPr>
          <w:rFonts w:hint="eastAsia" w:ascii="仿宋" w:hAnsi="仿宋" w:eastAsia="仿宋" w:cs="仿宋"/>
        </w:rPr>
      </w:pPr>
      <w:r>
        <w:rPr>
          <w:rFonts w:hint="eastAsia" w:ascii="仿宋" w:hAnsi="仿宋" w:eastAsia="仿宋" w:cs="仿宋"/>
        </w:rPr>
        <w:t>2.本项任务是必做任务。</w:t>
      </w:r>
    </w:p>
    <w:p>
      <w:pPr>
        <w:pStyle w:val="2"/>
        <w:ind w:left="560" w:firstLine="562"/>
        <w:rPr>
          <w:rFonts w:hint="eastAsia" w:ascii="仿宋" w:hAnsi="仿宋" w:eastAsia="仿宋" w:cs="仿宋"/>
          <w:b/>
          <w:bCs/>
        </w:rPr>
      </w:pPr>
      <w:r>
        <w:rPr>
          <w:rFonts w:hint="eastAsia" w:ascii="仿宋" w:hAnsi="仿宋" w:eastAsia="仿宋" w:cs="仿宋"/>
          <w:b/>
          <w:bCs/>
        </w:rPr>
        <w:t>任务2：个人客户储蓄业务（共15分）</w:t>
      </w:r>
    </w:p>
    <w:p>
      <w:pPr>
        <w:pStyle w:val="2"/>
        <w:ind w:left="560" w:firstLine="562"/>
        <w:rPr>
          <w:rFonts w:hint="eastAsia" w:ascii="仿宋" w:hAnsi="仿宋" w:eastAsia="仿宋" w:cs="仿宋"/>
        </w:rPr>
      </w:pPr>
      <w:r>
        <w:rPr>
          <w:rFonts w:hint="eastAsia" w:ascii="仿宋" w:hAnsi="仿宋" w:eastAsia="仿宋" w:cs="仿宋"/>
          <w:b/>
          <w:bCs/>
          <w:szCs w:val="28"/>
        </w:rPr>
        <w:t>任务说明：</w:t>
      </w:r>
      <w:r>
        <w:rPr>
          <w:rFonts w:hint="eastAsia" w:ascii="仿宋" w:hAnsi="仿宋" w:eastAsia="仿宋" w:cs="仿宋"/>
        </w:rPr>
        <w:t>白泽楷先生携带身份证和现金来我行办理储蓄业务。</w:t>
      </w:r>
    </w:p>
    <w:p>
      <w:pPr>
        <w:pStyle w:val="2"/>
        <w:ind w:left="560" w:firstLine="562"/>
        <w:rPr>
          <w:rFonts w:ascii="仿宋" w:hAnsi="仿宋" w:eastAsia="仿宋" w:cs="仿宋"/>
          <w:b/>
          <w:bCs/>
        </w:rPr>
      </w:pPr>
      <w:r>
        <w:rPr>
          <w:rFonts w:hint="eastAsia" w:ascii="仿宋" w:hAnsi="仿宋" w:eastAsia="仿宋" w:cs="仿宋"/>
          <w:b/>
          <w:bCs/>
        </w:rPr>
        <w:t>重要提示：</w:t>
      </w:r>
    </w:p>
    <w:p>
      <w:pPr>
        <w:pStyle w:val="2"/>
        <w:ind w:left="560" w:firstLine="560"/>
        <w:rPr>
          <w:rFonts w:hint="eastAsia" w:ascii="仿宋" w:hAnsi="仿宋" w:eastAsia="仿宋" w:cs="仿宋"/>
        </w:rPr>
      </w:pPr>
      <w:r>
        <w:rPr>
          <w:rFonts w:hint="eastAsia" w:ascii="仿宋" w:hAnsi="仿宋" w:eastAsia="仿宋" w:cs="仿宋"/>
        </w:rPr>
        <w:t>1、该客户要求办理借记卡Ⅰ类账户，签印类别为密码。同时为其开通的Ⅰ类借记卡账户办理以下相关业务：开立普通活期存款账户和借记卡定活两便账户，普通活期账户开户存入现金61200元，借记卡定活两便账户开户存入现金64000元，白泽楷先生的手机号码为15068966625；</w:t>
      </w:r>
    </w:p>
    <w:p>
      <w:pPr>
        <w:pStyle w:val="2"/>
        <w:ind w:left="560" w:firstLine="560"/>
        <w:rPr>
          <w:rFonts w:hint="eastAsia" w:ascii="仿宋" w:hAnsi="仿宋" w:eastAsia="仿宋" w:cs="仿宋"/>
        </w:rPr>
      </w:pPr>
      <w:r>
        <w:rPr>
          <w:rFonts w:hint="eastAsia" w:ascii="仿宋" w:hAnsi="仿宋" w:eastAsia="仿宋" w:cs="仿宋"/>
        </w:rPr>
        <w:t>2、白泽楷先生来我行开立支票账户，签印类别为印鉴，开户存入现金45000元；</w:t>
      </w:r>
    </w:p>
    <w:p>
      <w:pPr>
        <w:pStyle w:val="2"/>
        <w:ind w:left="560" w:firstLine="560"/>
        <w:rPr>
          <w:rFonts w:hint="eastAsia" w:ascii="仿宋" w:hAnsi="仿宋" w:eastAsia="仿宋" w:cs="仿宋"/>
        </w:rPr>
      </w:pPr>
      <w:r>
        <w:rPr>
          <w:rFonts w:hint="eastAsia" w:ascii="仿宋" w:hAnsi="仿宋" w:eastAsia="仿宋" w:cs="仿宋"/>
        </w:rPr>
        <w:t>3、客户从个人支票账户中支取现金15000元；</w:t>
      </w:r>
    </w:p>
    <w:p>
      <w:pPr>
        <w:pStyle w:val="2"/>
        <w:ind w:left="560" w:firstLine="560"/>
        <w:rPr>
          <w:rFonts w:hint="eastAsia" w:ascii="仿宋" w:hAnsi="仿宋" w:eastAsia="仿宋" w:cs="仿宋"/>
        </w:rPr>
      </w:pPr>
      <w:r>
        <w:rPr>
          <w:rFonts w:hint="eastAsia" w:ascii="仿宋" w:hAnsi="仿宋" w:eastAsia="仿宋" w:cs="仿宋"/>
        </w:rPr>
        <w:t>4、为了账户安全，客户将个人支票账户结清销户。</w:t>
      </w:r>
    </w:p>
    <w:p>
      <w:pPr>
        <w:pStyle w:val="2"/>
        <w:ind w:left="560" w:firstLine="562"/>
        <w:rPr>
          <w:rFonts w:hint="eastAsia" w:ascii="仿宋" w:hAnsi="仿宋" w:eastAsia="仿宋" w:cs="仿宋"/>
          <w:b/>
          <w:bCs/>
        </w:rPr>
      </w:pPr>
      <w:r>
        <w:rPr>
          <w:rFonts w:hint="eastAsia" w:ascii="仿宋" w:hAnsi="仿宋" w:eastAsia="仿宋" w:cs="仿宋"/>
          <w:b/>
          <w:bCs/>
        </w:rPr>
        <w:t>任务3：个人网银业务（共16分）</w:t>
      </w:r>
    </w:p>
    <w:p>
      <w:pPr>
        <w:pStyle w:val="2"/>
        <w:ind w:left="560" w:firstLine="562"/>
        <w:rPr>
          <w:rFonts w:hint="eastAsia" w:ascii="仿宋" w:hAnsi="仿宋" w:eastAsia="仿宋" w:cs="仿宋"/>
        </w:rPr>
      </w:pPr>
      <w:r>
        <w:rPr>
          <w:rFonts w:hint="eastAsia" w:ascii="仿宋" w:hAnsi="仿宋" w:eastAsia="仿宋" w:cs="仿宋"/>
          <w:b/>
          <w:bCs/>
          <w:szCs w:val="28"/>
        </w:rPr>
        <w:t>任务说明：</w:t>
      </w:r>
      <w:r>
        <w:rPr>
          <w:rFonts w:hint="eastAsia" w:ascii="仿宋" w:hAnsi="仿宋" w:eastAsia="仿宋" w:cs="仿宋"/>
        </w:rPr>
        <w:t>谢霖女士携带身份证来我行办理个人网银业务。</w:t>
      </w:r>
    </w:p>
    <w:p>
      <w:pPr>
        <w:pStyle w:val="2"/>
        <w:ind w:left="560" w:firstLine="562"/>
        <w:rPr>
          <w:rFonts w:hint="eastAsia" w:ascii="仿宋" w:hAnsi="仿宋" w:eastAsia="仿宋" w:cs="仿宋"/>
          <w:b/>
          <w:bCs/>
        </w:rPr>
      </w:pPr>
      <w:r>
        <w:rPr>
          <w:rFonts w:hint="eastAsia" w:ascii="仿宋" w:hAnsi="仿宋" w:eastAsia="仿宋" w:cs="仿宋"/>
          <w:b/>
          <w:bCs/>
        </w:rPr>
        <w:t>重要提示：</w:t>
      </w:r>
    </w:p>
    <w:p>
      <w:pPr>
        <w:pStyle w:val="2"/>
        <w:ind w:left="560" w:firstLine="560"/>
        <w:rPr>
          <w:rFonts w:hint="eastAsia" w:ascii="仿宋" w:hAnsi="仿宋" w:eastAsia="仿宋" w:cs="仿宋"/>
        </w:rPr>
      </w:pPr>
      <w:r>
        <w:rPr>
          <w:rFonts w:hint="eastAsia" w:ascii="仿宋" w:hAnsi="仿宋" w:eastAsia="仿宋" w:cs="仿宋"/>
        </w:rPr>
        <w:t>1、该客户要求办理借记卡Ⅰ类账户，签印类别为密码，并且开立普通活期存款账户，开户存入现金85800元，手机号码15203357757；</w:t>
      </w:r>
    </w:p>
    <w:p>
      <w:pPr>
        <w:pStyle w:val="2"/>
        <w:ind w:left="560" w:firstLine="560"/>
        <w:rPr>
          <w:rFonts w:hint="eastAsia" w:ascii="仿宋" w:hAnsi="仿宋" w:eastAsia="仿宋" w:cs="仿宋"/>
        </w:rPr>
      </w:pPr>
      <w:r>
        <w:rPr>
          <w:rFonts w:hint="eastAsia" w:ascii="仿宋" w:hAnsi="仿宋" w:eastAsia="仿宋" w:cs="仿宋"/>
        </w:rPr>
        <w:t>2、谢霖使用以上信息来我行开立个人支票账户，签印类别为印鉴，开户存入现金50000元；</w:t>
      </w:r>
    </w:p>
    <w:p>
      <w:pPr>
        <w:pStyle w:val="2"/>
        <w:ind w:left="560" w:firstLine="560"/>
        <w:rPr>
          <w:rFonts w:hint="eastAsia" w:ascii="仿宋" w:hAnsi="仿宋" w:eastAsia="仿宋" w:cs="仿宋"/>
        </w:rPr>
      </w:pPr>
      <w:r>
        <w:rPr>
          <w:rFonts w:hint="eastAsia" w:ascii="仿宋" w:hAnsi="仿宋" w:eastAsia="仿宋" w:cs="仿宋"/>
        </w:rPr>
        <w:t>3、客户谢霖来我行办理Ⅰ类账户借记卡网银开通业务，我行柜员为其办理了个人网银签约业务，绑定的USBKey编号为8550223236，限定单笔限额8000元，日累计限额80000元；</w:t>
      </w:r>
    </w:p>
    <w:p>
      <w:pPr>
        <w:pStyle w:val="2"/>
        <w:ind w:left="560" w:firstLine="560"/>
        <w:rPr>
          <w:rFonts w:hint="eastAsia" w:ascii="仿宋" w:hAnsi="仿宋" w:eastAsia="仿宋" w:cs="仿宋"/>
        </w:rPr>
      </w:pPr>
      <w:r>
        <w:rPr>
          <w:rFonts w:hint="eastAsia" w:ascii="仿宋" w:hAnsi="仿宋" w:eastAsia="仿宋" w:cs="仿宋"/>
        </w:rPr>
        <w:t>4、为了安全起见，客户谢霖注销了网银，我行柜员为其办理个人网银撤销业务。</w:t>
      </w:r>
    </w:p>
    <w:p>
      <w:pPr>
        <w:pStyle w:val="2"/>
        <w:ind w:left="560" w:firstLine="562"/>
        <w:rPr>
          <w:rFonts w:hint="eastAsia" w:ascii="仿宋" w:hAnsi="仿宋" w:eastAsia="仿宋" w:cs="仿宋"/>
          <w:b/>
          <w:bCs/>
        </w:rPr>
      </w:pPr>
      <w:r>
        <w:rPr>
          <w:rFonts w:hint="eastAsia" w:ascii="仿宋" w:hAnsi="仿宋" w:eastAsia="仿宋" w:cs="仿宋"/>
          <w:b/>
          <w:bCs/>
        </w:rPr>
        <w:t>任务4：个人特殊业务（共9分）</w:t>
      </w:r>
    </w:p>
    <w:p>
      <w:pPr>
        <w:pStyle w:val="2"/>
        <w:ind w:left="560" w:firstLine="562"/>
        <w:rPr>
          <w:rFonts w:hint="eastAsia" w:ascii="仿宋" w:hAnsi="仿宋" w:eastAsia="仿宋" w:cs="仿宋"/>
          <w:b/>
          <w:bCs/>
          <w:szCs w:val="28"/>
        </w:rPr>
      </w:pPr>
      <w:r>
        <w:rPr>
          <w:rFonts w:hint="eastAsia" w:ascii="仿宋" w:hAnsi="仿宋" w:eastAsia="仿宋" w:cs="仿宋"/>
          <w:b/>
          <w:bCs/>
          <w:szCs w:val="28"/>
        </w:rPr>
        <w:t>任务说明：</w:t>
      </w:r>
    </w:p>
    <w:p>
      <w:pPr>
        <w:pStyle w:val="2"/>
        <w:ind w:left="560" w:firstLine="560"/>
        <w:rPr>
          <w:rFonts w:hint="eastAsia" w:ascii="仿宋" w:hAnsi="仿宋" w:eastAsia="仿宋" w:cs="仿宋"/>
        </w:rPr>
      </w:pPr>
      <w:r>
        <w:rPr>
          <w:rFonts w:hint="eastAsia" w:ascii="仿宋" w:hAnsi="仿宋" w:eastAsia="仿宋" w:cs="仿宋"/>
        </w:rPr>
        <w:t>1、谢霖来我行购买2本普通支票；</w:t>
      </w:r>
    </w:p>
    <w:p>
      <w:pPr>
        <w:pStyle w:val="2"/>
        <w:ind w:left="560" w:firstLine="560"/>
        <w:rPr>
          <w:rFonts w:hint="eastAsia" w:ascii="仿宋" w:hAnsi="仿宋" w:eastAsia="仿宋" w:cs="仿宋"/>
        </w:rPr>
      </w:pPr>
      <w:r>
        <w:rPr>
          <w:rFonts w:hint="eastAsia" w:ascii="仿宋" w:hAnsi="仿宋" w:eastAsia="仿宋" w:cs="仿宋"/>
        </w:rPr>
        <w:t>2、谢霖欲使用第一本的前两张普通支票支付货款，每张金额10000元，但不慎遗失，客户来我行办理支票挂失业务；</w:t>
      </w:r>
    </w:p>
    <w:p>
      <w:pPr>
        <w:pStyle w:val="2"/>
        <w:ind w:left="560" w:firstLine="560"/>
        <w:rPr>
          <w:rFonts w:hint="eastAsia" w:ascii="仿宋" w:hAnsi="仿宋" w:eastAsia="仿宋" w:cs="仿宋"/>
        </w:rPr>
      </w:pPr>
      <w:r>
        <w:rPr>
          <w:rFonts w:hint="eastAsia" w:ascii="仿宋" w:hAnsi="仿宋" w:eastAsia="仿宋" w:cs="仿宋"/>
        </w:rPr>
        <w:t>3、次日，谢霖找回支票，来我行办理解挂业务；</w:t>
      </w:r>
    </w:p>
    <w:p>
      <w:pPr>
        <w:pStyle w:val="2"/>
        <w:ind w:left="560" w:firstLine="560"/>
        <w:rPr>
          <w:rFonts w:hint="eastAsia" w:ascii="仿宋" w:hAnsi="仿宋" w:eastAsia="仿宋" w:cs="仿宋"/>
        </w:rPr>
      </w:pPr>
      <w:r>
        <w:rPr>
          <w:rFonts w:hint="eastAsia" w:ascii="仿宋" w:hAnsi="仿宋" w:eastAsia="仿宋" w:cs="仿宋"/>
        </w:rPr>
        <w:t>4、为了安全起见，谢霖将未使用的那本支票办理支票核销业务。</w:t>
      </w:r>
    </w:p>
    <w:p>
      <w:pPr>
        <w:pStyle w:val="2"/>
        <w:ind w:left="560" w:firstLine="562"/>
        <w:rPr>
          <w:rFonts w:hint="eastAsia" w:ascii="仿宋" w:hAnsi="仿宋" w:eastAsia="仿宋" w:cs="仿宋"/>
          <w:b/>
          <w:bCs/>
        </w:rPr>
      </w:pPr>
      <w:r>
        <w:rPr>
          <w:rFonts w:hint="eastAsia" w:ascii="仿宋" w:hAnsi="仿宋" w:eastAsia="仿宋" w:cs="仿宋"/>
          <w:b/>
          <w:bCs/>
        </w:rPr>
        <w:t>任务5：个人贷款业务（共11分）</w:t>
      </w:r>
    </w:p>
    <w:p>
      <w:pPr>
        <w:pStyle w:val="2"/>
        <w:ind w:left="560" w:firstLine="562"/>
        <w:rPr>
          <w:rFonts w:hint="eastAsia" w:ascii="仿宋" w:hAnsi="仿宋" w:eastAsia="仿宋" w:cs="仿宋"/>
          <w:b/>
          <w:bCs/>
          <w:szCs w:val="28"/>
        </w:rPr>
      </w:pPr>
      <w:r>
        <w:rPr>
          <w:rFonts w:hint="eastAsia" w:ascii="仿宋" w:hAnsi="仿宋" w:eastAsia="仿宋" w:cs="仿宋"/>
          <w:b/>
          <w:bCs/>
          <w:szCs w:val="28"/>
        </w:rPr>
        <w:t>任务说明：</w:t>
      </w:r>
    </w:p>
    <w:p>
      <w:pPr>
        <w:pStyle w:val="2"/>
        <w:ind w:left="560" w:firstLine="560"/>
        <w:rPr>
          <w:rFonts w:hint="eastAsia" w:ascii="仿宋" w:hAnsi="仿宋" w:eastAsia="仿宋" w:cs="仿宋"/>
        </w:rPr>
      </w:pPr>
      <w:r>
        <w:rPr>
          <w:rFonts w:hint="eastAsia" w:ascii="仿宋" w:hAnsi="仿宋" w:eastAsia="仿宋" w:cs="仿宋"/>
        </w:rPr>
        <w:t>1、客户谢霖为购买小轿车，到我行办理“中长期汽车消费贷款”业务。贷款关联谢霖的I类借记卡账户，贷款金额80000元，贷款月利率为5.27‰，贷款期限2年，贷款用途为汽车，担保方式为抵押，还款方式为等额本金偿还，利息偿还方式为借贷人偿还；</w:t>
      </w:r>
    </w:p>
    <w:p>
      <w:pPr>
        <w:pStyle w:val="2"/>
        <w:ind w:left="560" w:firstLine="560"/>
        <w:rPr>
          <w:rFonts w:hint="eastAsia" w:ascii="仿宋" w:hAnsi="仿宋" w:eastAsia="仿宋" w:cs="仿宋"/>
        </w:rPr>
      </w:pPr>
      <w:r>
        <w:rPr>
          <w:rFonts w:hint="eastAsia" w:ascii="仿宋" w:hAnsi="仿宋" w:eastAsia="仿宋" w:cs="仿宋"/>
        </w:rPr>
        <w:t>2、经本行各级信贷部门审批并通过了个人客户谢霖的贷款申请，我行柜员办理“中长期汽车消费贷款”全额发放业务。</w:t>
      </w:r>
    </w:p>
    <w:p>
      <w:pPr>
        <w:pStyle w:val="2"/>
        <w:ind w:left="560" w:firstLine="562"/>
        <w:rPr>
          <w:rFonts w:hint="eastAsia" w:ascii="仿宋" w:hAnsi="仿宋" w:eastAsia="仿宋" w:cs="仿宋"/>
          <w:b/>
          <w:bCs/>
        </w:rPr>
      </w:pPr>
      <w:r>
        <w:rPr>
          <w:rFonts w:hint="eastAsia" w:ascii="仿宋" w:hAnsi="仿宋" w:eastAsia="仿宋" w:cs="仿宋"/>
          <w:b/>
          <w:bCs/>
        </w:rPr>
        <w:t>任务6：公司账户业务1（共9分）</w:t>
      </w:r>
    </w:p>
    <w:p>
      <w:pPr>
        <w:pStyle w:val="2"/>
        <w:ind w:left="560" w:firstLine="562"/>
        <w:rPr>
          <w:rFonts w:hint="eastAsia" w:ascii="仿宋" w:hAnsi="仿宋" w:eastAsia="仿宋" w:cs="仿宋"/>
        </w:rPr>
      </w:pPr>
      <w:r>
        <w:rPr>
          <w:rFonts w:hint="eastAsia" w:ascii="仿宋" w:hAnsi="仿宋" w:eastAsia="仿宋" w:cs="仿宋"/>
          <w:b/>
          <w:bCs/>
          <w:szCs w:val="28"/>
        </w:rPr>
        <w:t>任务说明：</w:t>
      </w:r>
      <w:r>
        <w:rPr>
          <w:rFonts w:hint="eastAsia" w:ascii="仿宋" w:hAnsi="仿宋" w:eastAsia="仿宋" w:cs="仿宋"/>
        </w:rPr>
        <w:t>珠海市广骏股份有限公司，是一个工业客户，注册资金5300万元人民币，联系人肖泓鑫，联系人手机号码13566623127，法定代表人手机号码13859882816，公司财务人员携带相关证件来我行开立活期基本户一个，开户存入现金126000元。</w:t>
      </w:r>
    </w:p>
    <w:p>
      <w:pPr>
        <w:pStyle w:val="2"/>
        <w:ind w:left="560" w:firstLine="562"/>
        <w:rPr>
          <w:rFonts w:hint="eastAsia" w:ascii="仿宋" w:hAnsi="仿宋" w:eastAsia="仿宋" w:cs="仿宋"/>
          <w:b/>
          <w:bCs/>
        </w:rPr>
      </w:pPr>
      <w:r>
        <w:rPr>
          <w:rFonts w:hint="eastAsia" w:ascii="仿宋" w:hAnsi="仿宋" w:eastAsia="仿宋" w:cs="仿宋"/>
          <w:b/>
          <w:bCs/>
        </w:rPr>
        <w:t>任务7：公司账户业务2（共12分）</w:t>
      </w:r>
    </w:p>
    <w:p>
      <w:pPr>
        <w:pStyle w:val="2"/>
        <w:ind w:left="560" w:firstLine="562"/>
        <w:rPr>
          <w:rFonts w:hint="eastAsia" w:ascii="仿宋" w:hAnsi="仿宋" w:eastAsia="仿宋" w:cs="仿宋"/>
          <w:b/>
          <w:bCs/>
          <w:szCs w:val="28"/>
        </w:rPr>
      </w:pPr>
      <w:r>
        <w:rPr>
          <w:rFonts w:hint="eastAsia" w:ascii="仿宋" w:hAnsi="仿宋" w:eastAsia="仿宋" w:cs="仿宋"/>
          <w:b/>
          <w:bCs/>
          <w:szCs w:val="28"/>
        </w:rPr>
        <w:t>任务说明：</w:t>
      </w:r>
    </w:p>
    <w:p>
      <w:pPr>
        <w:pStyle w:val="2"/>
        <w:ind w:left="560" w:firstLine="560"/>
        <w:rPr>
          <w:rFonts w:hint="eastAsia" w:ascii="仿宋" w:hAnsi="仿宋" w:eastAsia="仿宋" w:cs="仿宋"/>
        </w:rPr>
      </w:pPr>
      <w:r>
        <w:rPr>
          <w:rFonts w:hint="eastAsia" w:ascii="仿宋" w:hAnsi="仿宋" w:eastAsia="仿宋" w:cs="仿宋"/>
        </w:rPr>
        <w:t>1、珠海乾创投资管理有限公司，是一个商业客户，注册资金13000万元人民币，联系人郭瑾，联系人手机号码13896667576，法定代表人手机号码15926981667，公司财务人员携带相关证件来我行开立商业存款活期基本户一个，开户存入现金326800元；</w:t>
      </w:r>
    </w:p>
    <w:p>
      <w:pPr>
        <w:pStyle w:val="2"/>
        <w:ind w:left="560" w:firstLine="560"/>
        <w:rPr>
          <w:rFonts w:hint="eastAsia" w:ascii="仿宋" w:hAnsi="仿宋" w:eastAsia="仿宋" w:cs="仿宋"/>
        </w:rPr>
      </w:pPr>
      <w:r>
        <w:rPr>
          <w:rFonts w:hint="eastAsia" w:ascii="仿宋" w:hAnsi="仿宋" w:eastAsia="仿宋" w:cs="仿宋"/>
        </w:rPr>
        <w:t>2、珠海乾创投资管理有限公司与珠海市广骏股份有限公司有贸易往来，财务人员转账存款129000元到珠海市广骏股份有限公司的基本账户；</w:t>
      </w:r>
    </w:p>
    <w:p>
      <w:pPr>
        <w:pStyle w:val="2"/>
        <w:ind w:left="560" w:firstLine="560"/>
        <w:rPr>
          <w:rFonts w:hint="eastAsia" w:ascii="仿宋" w:hAnsi="仿宋" w:eastAsia="仿宋" w:cs="仿宋"/>
        </w:rPr>
      </w:pPr>
      <w:r>
        <w:rPr>
          <w:rFonts w:hint="eastAsia" w:ascii="仿宋" w:hAnsi="仿宋" w:eastAsia="仿宋" w:cs="仿宋"/>
        </w:rPr>
        <w:t>3、珠海乾创投资管理有限公司财务人员取现26800元。</w:t>
      </w:r>
    </w:p>
    <w:p>
      <w:pPr>
        <w:pStyle w:val="2"/>
        <w:ind w:left="560" w:firstLine="562"/>
        <w:rPr>
          <w:rFonts w:hint="eastAsia" w:ascii="仿宋" w:hAnsi="仿宋" w:eastAsia="仿宋" w:cs="仿宋"/>
          <w:b/>
          <w:bCs/>
        </w:rPr>
      </w:pPr>
      <w:r>
        <w:rPr>
          <w:rFonts w:hint="eastAsia" w:ascii="仿宋" w:hAnsi="仿宋" w:eastAsia="仿宋" w:cs="仿宋"/>
          <w:b/>
          <w:bCs/>
        </w:rPr>
        <w:t>任务8：企业网银业务（共</w:t>
      </w:r>
      <w:r>
        <w:rPr>
          <w:rFonts w:hint="eastAsia" w:ascii="仿宋" w:hAnsi="仿宋" w:eastAsia="仿宋" w:cs="仿宋"/>
          <w:b/>
          <w:bCs/>
          <w:lang w:val="en-US" w:eastAsia="zh-CN"/>
        </w:rPr>
        <w:t>14</w:t>
      </w:r>
      <w:r>
        <w:rPr>
          <w:rFonts w:hint="eastAsia" w:ascii="仿宋" w:hAnsi="仿宋" w:eastAsia="仿宋" w:cs="仿宋"/>
          <w:b/>
          <w:bCs/>
        </w:rPr>
        <w:t>分）</w:t>
      </w:r>
    </w:p>
    <w:p>
      <w:pPr>
        <w:pStyle w:val="2"/>
        <w:ind w:left="560" w:firstLine="562"/>
        <w:rPr>
          <w:rFonts w:hint="eastAsia" w:ascii="仿宋" w:hAnsi="仿宋" w:eastAsia="仿宋" w:cs="仿宋"/>
          <w:b/>
          <w:bCs/>
          <w:szCs w:val="28"/>
        </w:rPr>
      </w:pPr>
      <w:r>
        <w:rPr>
          <w:rFonts w:hint="eastAsia" w:ascii="仿宋" w:hAnsi="仿宋" w:eastAsia="仿宋" w:cs="仿宋"/>
          <w:b/>
          <w:bCs/>
          <w:szCs w:val="28"/>
        </w:rPr>
        <w:t>任务说明：</w:t>
      </w:r>
    </w:p>
    <w:p>
      <w:pPr>
        <w:pStyle w:val="2"/>
        <w:ind w:left="560" w:firstLine="560"/>
        <w:rPr>
          <w:rFonts w:hint="eastAsia" w:ascii="仿宋" w:hAnsi="仿宋" w:eastAsia="仿宋" w:cs="仿宋"/>
        </w:rPr>
      </w:pPr>
      <w:r>
        <w:rPr>
          <w:rFonts w:hint="eastAsia" w:ascii="仿宋" w:hAnsi="仿宋" w:eastAsia="仿宋" w:cs="仿宋"/>
        </w:rPr>
        <w:t>1、珠海金达科技股份有限公司，是一个商业客户，注册资金21750万元人民币，联系人李现，联系人手机号码15869271587，法定代表人手机号码15896278715，公司财务人员携带相关证件来我行开立商业存款活期基本户一个，开户存入现金4267000元；</w:t>
      </w:r>
    </w:p>
    <w:p>
      <w:pPr>
        <w:pStyle w:val="2"/>
        <w:ind w:left="560" w:firstLine="560"/>
        <w:rPr>
          <w:rFonts w:hint="eastAsia" w:ascii="仿宋" w:hAnsi="仿宋" w:eastAsia="仿宋" w:cs="仿宋"/>
        </w:rPr>
      </w:pPr>
      <w:r>
        <w:rPr>
          <w:rFonts w:hint="eastAsia" w:ascii="仿宋" w:hAnsi="仿宋" w:eastAsia="仿宋" w:cs="仿宋"/>
        </w:rPr>
        <w:t>2、珠海金达科技股份有限公司财务人员欧阳芬 （身份证：440305198709194856），手机号码15855306874，来我行办理企业网银签约，并关联其公司基本户，签约类型为专业版网银，客户为VIP会员；</w:t>
      </w:r>
    </w:p>
    <w:p>
      <w:pPr>
        <w:pStyle w:val="2"/>
        <w:ind w:left="560" w:firstLine="560"/>
        <w:rPr>
          <w:rFonts w:hint="eastAsia" w:ascii="仿宋" w:hAnsi="仿宋" w:eastAsia="仿宋" w:cs="仿宋"/>
        </w:rPr>
      </w:pPr>
      <w:r>
        <w:rPr>
          <w:rFonts w:hint="eastAsia" w:ascii="仿宋" w:hAnsi="仿宋" w:eastAsia="仿宋" w:cs="仿宋"/>
        </w:rPr>
        <w:t>3、柜员将欧阳芬设置为操作员，权限为管理操作员；</w:t>
      </w:r>
    </w:p>
    <w:p>
      <w:pPr>
        <w:pStyle w:val="2"/>
        <w:ind w:left="560" w:firstLine="560"/>
        <w:rPr>
          <w:rFonts w:hint="eastAsia" w:ascii="仿宋" w:hAnsi="仿宋" w:eastAsia="仿宋" w:cs="仿宋"/>
        </w:rPr>
      </w:pPr>
      <w:r>
        <w:rPr>
          <w:rFonts w:hint="eastAsia" w:ascii="仿宋" w:hAnsi="仿宋" w:eastAsia="仿宋" w:cs="仿宋"/>
        </w:rPr>
        <w:t>4、欧阳芬的USBKey为8159354254，单笔限额300000元，日累计限额1000000元，柜员为其办理企业网银正式绑定业务；</w:t>
      </w:r>
    </w:p>
    <w:p>
      <w:pPr>
        <w:pStyle w:val="2"/>
        <w:ind w:left="560" w:firstLine="560"/>
        <w:rPr>
          <w:rFonts w:hint="eastAsia" w:ascii="仿宋" w:hAnsi="仿宋" w:eastAsia="仿宋" w:cs="仿宋"/>
        </w:rPr>
      </w:pPr>
      <w:r>
        <w:rPr>
          <w:rFonts w:hint="eastAsia" w:ascii="仿宋" w:hAnsi="仿宋" w:eastAsia="仿宋" w:cs="仿宋"/>
        </w:rPr>
        <w:t>5、因欧阳芬离职，我行管理操作员更改为卢其慧 （身份证：440303198402183676），手机号码17056937788，卢其慧亲自前来我行修改操作员信息，绑定的证书、设置的单笔限额以及日累计限额不变，我行柜员为其办理企业网银修改业务。</w:t>
      </w:r>
    </w:p>
    <w:p>
      <w:pPr>
        <w:pStyle w:val="2"/>
        <w:ind w:left="560" w:firstLine="562"/>
        <w:rPr>
          <w:rFonts w:hint="eastAsia" w:ascii="仿宋" w:hAnsi="仿宋" w:eastAsia="仿宋" w:cs="仿宋"/>
          <w:b/>
          <w:bCs/>
        </w:rPr>
      </w:pPr>
      <w:r>
        <w:rPr>
          <w:rFonts w:hint="eastAsia" w:ascii="仿宋" w:hAnsi="仿宋" w:eastAsia="仿宋" w:cs="仿宋"/>
          <w:b/>
          <w:bCs/>
        </w:rPr>
        <w:t>任务9：电子商业汇票业务（共</w:t>
      </w:r>
      <w:r>
        <w:rPr>
          <w:rFonts w:hint="eastAsia" w:ascii="仿宋" w:hAnsi="仿宋" w:eastAsia="仿宋" w:cs="仿宋"/>
          <w:b/>
          <w:bCs/>
          <w:lang w:val="en-US" w:eastAsia="zh-CN"/>
        </w:rPr>
        <w:t>14</w:t>
      </w:r>
      <w:r>
        <w:rPr>
          <w:rFonts w:hint="eastAsia" w:ascii="仿宋" w:hAnsi="仿宋" w:eastAsia="仿宋" w:cs="仿宋"/>
          <w:b/>
          <w:bCs/>
        </w:rPr>
        <w:t>分）</w:t>
      </w:r>
    </w:p>
    <w:p>
      <w:pPr>
        <w:pStyle w:val="2"/>
        <w:ind w:left="560" w:firstLine="562"/>
        <w:rPr>
          <w:rFonts w:hint="eastAsia" w:ascii="仿宋" w:hAnsi="仿宋" w:eastAsia="仿宋" w:cs="仿宋"/>
          <w:b/>
          <w:bCs/>
          <w:szCs w:val="28"/>
        </w:rPr>
      </w:pPr>
      <w:r>
        <w:rPr>
          <w:rFonts w:hint="eastAsia" w:ascii="仿宋" w:hAnsi="仿宋" w:eastAsia="仿宋" w:cs="仿宋"/>
          <w:b/>
          <w:bCs/>
          <w:szCs w:val="28"/>
        </w:rPr>
        <w:t>任务说明：</w:t>
      </w:r>
    </w:p>
    <w:p>
      <w:pPr>
        <w:pStyle w:val="2"/>
        <w:ind w:left="560" w:firstLine="560"/>
        <w:rPr>
          <w:rFonts w:hint="eastAsia" w:ascii="仿宋" w:hAnsi="仿宋" w:eastAsia="仿宋" w:cs="仿宋"/>
        </w:rPr>
      </w:pPr>
      <w:r>
        <w:rPr>
          <w:rFonts w:hint="eastAsia" w:ascii="仿宋" w:hAnsi="仿宋" w:eastAsia="仿宋" w:cs="仿宋"/>
        </w:rPr>
        <w:t>1、珠海金达科技股份有限公司来我行签约电子商业汇票，联系人李现，联系人手机号码15869271587；</w:t>
      </w:r>
    </w:p>
    <w:p>
      <w:pPr>
        <w:pStyle w:val="2"/>
        <w:ind w:left="560" w:firstLine="560"/>
        <w:rPr>
          <w:rFonts w:hint="eastAsia" w:ascii="仿宋" w:hAnsi="仿宋" w:eastAsia="仿宋" w:cs="仿宋"/>
        </w:rPr>
      </w:pPr>
      <w:r>
        <w:rPr>
          <w:rFonts w:hint="eastAsia" w:ascii="仿宋" w:hAnsi="仿宋" w:eastAsia="仿宋" w:cs="仿宋"/>
        </w:rPr>
        <w:t>2、签约完成后，我行为珠海金达科技股份有限公司签发了一张不可再转让的电子银行承兑汇票，票据金额3700000元，期限为5个月，承兑人为智盛模拟商业银行股份有限公司，收票人为珠海乾创投资管理有限公司，收票人开户行104584001436；</w:t>
      </w:r>
    </w:p>
    <w:p>
      <w:pPr>
        <w:pStyle w:val="2"/>
        <w:ind w:left="560" w:firstLine="560"/>
        <w:rPr>
          <w:rFonts w:hint="eastAsia" w:ascii="仿宋" w:hAnsi="仿宋" w:eastAsia="仿宋" w:cs="仿宋"/>
        </w:rPr>
      </w:pPr>
      <w:r>
        <w:rPr>
          <w:rFonts w:hint="eastAsia" w:ascii="仿宋" w:hAnsi="仿宋" w:eastAsia="仿宋" w:cs="仿宋"/>
        </w:rPr>
        <w:t>3、持票人来我行办理提示承兑申请业务，交易合同编号为202012151448001，发票号码为12151448，票据已被签收；</w:t>
      </w:r>
    </w:p>
    <w:p>
      <w:pPr>
        <w:pStyle w:val="2"/>
        <w:ind w:left="560" w:firstLine="560"/>
        <w:rPr>
          <w:rFonts w:hint="eastAsia" w:ascii="仿宋" w:hAnsi="仿宋" w:eastAsia="仿宋" w:cs="仿宋"/>
        </w:rPr>
      </w:pPr>
      <w:r>
        <w:rPr>
          <w:rFonts w:hint="eastAsia" w:ascii="仿宋" w:hAnsi="仿宋" w:eastAsia="仿宋" w:cs="仿宋"/>
        </w:rPr>
        <w:t>4、承兑后，持票人发起提示收票申请，票据未被签收；</w:t>
      </w:r>
    </w:p>
    <w:p>
      <w:pPr>
        <w:pStyle w:val="2"/>
        <w:ind w:left="560" w:firstLine="560"/>
        <w:rPr>
          <w:rFonts w:hint="eastAsia" w:ascii="仿宋" w:hAnsi="仿宋" w:eastAsia="仿宋" w:cs="仿宋"/>
        </w:rPr>
      </w:pPr>
      <w:r>
        <w:rPr>
          <w:rFonts w:hint="eastAsia" w:ascii="仿宋" w:hAnsi="仿宋" w:eastAsia="仿宋" w:cs="仿宋"/>
        </w:rPr>
        <w:t>5、因操作有误，我行柜员为其办理撤销业务，并再次为其办理提示收票申请业务，票据被签收；</w:t>
      </w:r>
    </w:p>
    <w:p>
      <w:pPr>
        <w:pStyle w:val="2"/>
        <w:ind w:left="560" w:firstLine="560"/>
        <w:rPr>
          <w:rFonts w:hint="eastAsia" w:ascii="仿宋" w:hAnsi="仿宋" w:eastAsia="仿宋" w:cs="仿宋"/>
        </w:rPr>
      </w:pPr>
      <w:r>
        <w:rPr>
          <w:rFonts w:hint="eastAsia" w:ascii="仿宋" w:hAnsi="仿宋" w:eastAsia="仿宋" w:cs="仿宋"/>
        </w:rPr>
        <w:t>6、票据到期20天后，持票人向承兑人发起逾期付款申请，代理申请标识为票据当事人自己签章，票据未被签收；</w:t>
      </w:r>
    </w:p>
    <w:p>
      <w:pPr>
        <w:pStyle w:val="2"/>
        <w:ind w:left="560" w:firstLine="560"/>
        <w:rPr>
          <w:rFonts w:hint="eastAsia" w:ascii="仿宋" w:hAnsi="仿宋" w:eastAsia="仿宋" w:cs="仿宋"/>
        </w:rPr>
      </w:pPr>
      <w:r>
        <w:rPr>
          <w:rFonts w:hint="eastAsia" w:ascii="仿宋" w:hAnsi="仿宋" w:eastAsia="仿宋" w:cs="仿宋"/>
        </w:rPr>
        <w:t>7、次日，持票人来我行办理回复业务，票据被同意签收，代理回复标识为票据当事人自己签章。</w:t>
      </w:r>
    </w:p>
    <w:p>
      <w:pPr>
        <w:pStyle w:val="2"/>
        <w:ind w:left="560" w:firstLine="562"/>
        <w:rPr>
          <w:rFonts w:hint="eastAsia" w:ascii="仿宋" w:hAnsi="仿宋" w:eastAsia="仿宋" w:cs="仿宋"/>
          <w:b/>
          <w:bCs/>
        </w:rPr>
      </w:pPr>
      <w:r>
        <w:rPr>
          <w:rFonts w:hint="eastAsia" w:ascii="仿宋" w:hAnsi="仿宋" w:eastAsia="仿宋" w:cs="仿宋"/>
          <w:b/>
          <w:bCs/>
        </w:rPr>
        <w:t>任务10：纸质商业汇票业务（共</w:t>
      </w:r>
      <w:r>
        <w:rPr>
          <w:rFonts w:hint="eastAsia" w:ascii="仿宋" w:hAnsi="仿宋" w:eastAsia="仿宋" w:cs="仿宋"/>
          <w:b/>
          <w:bCs/>
          <w:lang w:val="en-US" w:eastAsia="zh-CN"/>
        </w:rPr>
        <w:t>12</w:t>
      </w:r>
      <w:r>
        <w:rPr>
          <w:rFonts w:hint="eastAsia" w:ascii="仿宋" w:hAnsi="仿宋" w:eastAsia="仿宋" w:cs="仿宋"/>
          <w:b/>
          <w:bCs/>
        </w:rPr>
        <w:t>分）</w:t>
      </w:r>
    </w:p>
    <w:p>
      <w:pPr>
        <w:pStyle w:val="2"/>
        <w:ind w:left="560" w:firstLine="562"/>
        <w:rPr>
          <w:rFonts w:hint="eastAsia" w:ascii="仿宋" w:hAnsi="仿宋" w:eastAsia="仿宋" w:cs="仿宋"/>
          <w:b/>
          <w:bCs/>
          <w:szCs w:val="28"/>
        </w:rPr>
      </w:pPr>
      <w:r>
        <w:rPr>
          <w:rFonts w:hint="eastAsia" w:ascii="仿宋" w:hAnsi="仿宋" w:eastAsia="仿宋" w:cs="仿宋"/>
          <w:b/>
          <w:bCs/>
          <w:szCs w:val="28"/>
        </w:rPr>
        <w:t>任务说明：</w:t>
      </w:r>
    </w:p>
    <w:p>
      <w:pPr>
        <w:pStyle w:val="2"/>
        <w:ind w:left="560" w:firstLine="560"/>
        <w:rPr>
          <w:rFonts w:hint="eastAsia" w:ascii="仿宋" w:hAnsi="仿宋" w:eastAsia="仿宋" w:cs="仿宋"/>
        </w:rPr>
      </w:pPr>
      <w:r>
        <w:rPr>
          <w:rFonts w:hint="eastAsia" w:ascii="仿宋" w:hAnsi="仿宋" w:eastAsia="仿宋" w:cs="仿宋"/>
        </w:rPr>
        <w:t>1、现有一张银行承兑汇票来我行办理纸票承兑登记。出票金额2100000元，期限5个月，次日承兑，合同号码为202012151516001，发票号码12181516，出票人为珠海金达科技股份有限公司，承兑人为智盛模拟商业银行股份有限公司，收款人为珠海乾创投资管理有限公司；</w:t>
      </w:r>
    </w:p>
    <w:p>
      <w:pPr>
        <w:pStyle w:val="2"/>
        <w:ind w:left="560" w:firstLine="560"/>
        <w:rPr>
          <w:rFonts w:hint="eastAsia" w:ascii="仿宋" w:hAnsi="仿宋" w:eastAsia="仿宋" w:cs="仿宋"/>
        </w:rPr>
      </w:pPr>
      <w:r>
        <w:rPr>
          <w:rFonts w:hint="eastAsia" w:ascii="仿宋" w:hAnsi="仿宋" w:eastAsia="仿宋" w:cs="仿宋"/>
        </w:rPr>
        <w:t>2、出票3天后，持票人不慎将票据遗失，本行柜员为其办理了挂失止付登记业务；</w:t>
      </w:r>
    </w:p>
    <w:p>
      <w:pPr>
        <w:pStyle w:val="2"/>
        <w:ind w:left="560" w:firstLine="560"/>
        <w:rPr>
          <w:rFonts w:hint="eastAsia" w:ascii="仿宋" w:hAnsi="仿宋" w:eastAsia="仿宋" w:cs="仿宋"/>
        </w:rPr>
      </w:pPr>
      <w:r>
        <w:rPr>
          <w:rFonts w:hint="eastAsia" w:ascii="仿宋" w:hAnsi="仿宋" w:eastAsia="仿宋" w:cs="仿宋"/>
        </w:rPr>
        <w:t>3、出票5天后，客户找回票据，来本行办理止付解除登记业务；</w:t>
      </w:r>
    </w:p>
    <w:p>
      <w:pPr>
        <w:pStyle w:val="2"/>
        <w:ind w:left="560" w:firstLine="560"/>
        <w:rPr>
          <w:rFonts w:hint="eastAsia" w:ascii="仿宋" w:hAnsi="仿宋" w:eastAsia="仿宋" w:cs="仿宋"/>
        </w:rPr>
      </w:pPr>
      <w:r>
        <w:rPr>
          <w:rFonts w:hint="eastAsia" w:ascii="仿宋" w:hAnsi="仿宋" w:eastAsia="仿宋" w:cs="仿宋"/>
        </w:rPr>
        <w:t>4、该票据到期前3天，持票人申请委托收款，柜员将委托收款信息登记到系统；</w:t>
      </w:r>
    </w:p>
    <w:p>
      <w:pPr>
        <w:pStyle w:val="2"/>
        <w:ind w:left="560" w:firstLine="560"/>
        <w:rPr>
          <w:rFonts w:hint="eastAsia" w:ascii="仿宋" w:hAnsi="仿宋" w:eastAsia="仿宋" w:cs="仿宋"/>
        </w:rPr>
      </w:pPr>
      <w:r>
        <w:rPr>
          <w:rFonts w:hint="eastAsia" w:ascii="仿宋" w:hAnsi="仿宋" w:eastAsia="仿宋" w:cs="仿宋"/>
        </w:rPr>
        <w:t>5、办理委托收款当天，票据已经付款，柜员将结算信息登记到系统。</w:t>
      </w:r>
    </w:p>
    <w:p>
      <w:pPr>
        <w:pStyle w:val="2"/>
        <w:ind w:left="560" w:firstLine="562"/>
        <w:rPr>
          <w:rFonts w:hint="eastAsia" w:ascii="仿宋" w:hAnsi="仿宋" w:eastAsia="仿宋" w:cs="仿宋"/>
          <w:b/>
          <w:bCs/>
        </w:rPr>
      </w:pPr>
      <w:r>
        <w:rPr>
          <w:rFonts w:hint="eastAsia" w:ascii="仿宋" w:hAnsi="仿宋" w:eastAsia="仿宋" w:cs="仿宋"/>
          <w:b/>
          <w:bCs/>
        </w:rPr>
        <w:t>任务11：大小额支付业务（共10分）</w:t>
      </w:r>
    </w:p>
    <w:p>
      <w:pPr>
        <w:pStyle w:val="2"/>
        <w:ind w:left="560" w:firstLine="562"/>
        <w:rPr>
          <w:rFonts w:hint="eastAsia" w:ascii="仿宋" w:hAnsi="仿宋" w:eastAsia="仿宋" w:cs="仿宋"/>
          <w:b/>
          <w:bCs/>
          <w:szCs w:val="28"/>
        </w:rPr>
      </w:pPr>
      <w:r>
        <w:rPr>
          <w:rFonts w:hint="eastAsia" w:ascii="仿宋" w:hAnsi="仿宋" w:eastAsia="仿宋" w:cs="仿宋"/>
          <w:b/>
          <w:bCs/>
          <w:szCs w:val="28"/>
        </w:rPr>
        <w:t>任务说明：</w:t>
      </w:r>
    </w:p>
    <w:p>
      <w:pPr>
        <w:pStyle w:val="2"/>
        <w:ind w:left="560" w:firstLine="560"/>
        <w:rPr>
          <w:rFonts w:hint="eastAsia" w:ascii="仿宋" w:hAnsi="仿宋" w:eastAsia="仿宋" w:cs="仿宋"/>
        </w:rPr>
      </w:pPr>
      <w:r>
        <w:rPr>
          <w:rFonts w:hint="eastAsia" w:ascii="仿宋" w:hAnsi="仿宋" w:eastAsia="仿宋" w:cs="仿宋"/>
        </w:rPr>
        <w:t>1、客户珠海金达科技股份有限公司来我行办理小额普通借记业务，业务种类为支票截留业务，交易金额27900元，付款人账户类型为有卡支付，收款单位为珠海市广骏股份有限公司，接收行号为101684000604，复核并且发送报文；</w:t>
      </w:r>
    </w:p>
    <w:p>
      <w:pPr>
        <w:pStyle w:val="2"/>
        <w:ind w:left="560" w:firstLine="560"/>
        <w:rPr>
          <w:rFonts w:hint="eastAsia" w:ascii="仿宋" w:hAnsi="仿宋" w:eastAsia="仿宋" w:cs="仿宋"/>
        </w:rPr>
      </w:pPr>
      <w:r>
        <w:rPr>
          <w:rFonts w:hint="eastAsia" w:ascii="仿宋" w:hAnsi="仿宋" w:eastAsia="仿宋" w:cs="仿宋"/>
        </w:rPr>
        <w:t>2、我行将此笔业务的状态重置为成功。</w:t>
      </w:r>
    </w:p>
    <w:p>
      <w:pPr>
        <w:pStyle w:val="2"/>
        <w:ind w:left="560" w:firstLine="562"/>
        <w:rPr>
          <w:rFonts w:hint="eastAsia" w:ascii="仿宋" w:hAnsi="仿宋" w:eastAsia="仿宋" w:cs="仿宋"/>
          <w:b/>
          <w:bCs/>
        </w:rPr>
      </w:pPr>
      <w:r>
        <w:rPr>
          <w:rFonts w:hint="eastAsia" w:ascii="仿宋" w:hAnsi="仿宋" w:eastAsia="仿宋" w:cs="仿宋"/>
          <w:b/>
          <w:bCs/>
        </w:rPr>
        <w:t>任务12：本票业务（共9分）</w:t>
      </w:r>
    </w:p>
    <w:p>
      <w:pPr>
        <w:pStyle w:val="2"/>
        <w:ind w:left="560" w:firstLine="562"/>
        <w:rPr>
          <w:rFonts w:hint="eastAsia" w:ascii="仿宋" w:hAnsi="仿宋" w:eastAsia="仿宋" w:cs="仿宋"/>
          <w:b/>
          <w:bCs/>
          <w:szCs w:val="28"/>
        </w:rPr>
      </w:pPr>
      <w:r>
        <w:rPr>
          <w:rFonts w:hint="eastAsia" w:ascii="仿宋" w:hAnsi="仿宋" w:eastAsia="仿宋" w:cs="仿宋"/>
          <w:b/>
          <w:bCs/>
          <w:szCs w:val="28"/>
        </w:rPr>
        <w:t>任务说明：</w:t>
      </w:r>
    </w:p>
    <w:p>
      <w:pPr>
        <w:pStyle w:val="2"/>
        <w:ind w:left="560" w:firstLine="562"/>
        <w:rPr>
          <w:rFonts w:hint="eastAsia" w:ascii="仿宋" w:hAnsi="仿宋" w:eastAsia="仿宋" w:cs="仿宋"/>
        </w:rPr>
      </w:pPr>
      <w:r>
        <w:rPr>
          <w:rFonts w:hint="eastAsia" w:ascii="仿宋" w:hAnsi="仿宋" w:eastAsia="仿宋" w:cs="仿宋"/>
        </w:rPr>
        <w:t>珠海乾创投资管理有限公司向自己的开户银行申请签发了本票一张。票据金额为50580元，现转标识为转账，转让标识为不可再转让，收款人为珠海市广骏股份有限公司，付款类型为有卡折支付，手续费收费方式为转账，代理付款行号为101684000604。</w:t>
      </w:r>
    </w:p>
    <w:p>
      <w:pPr>
        <w:pStyle w:val="2"/>
        <w:ind w:left="560" w:firstLine="562"/>
        <w:rPr>
          <w:rFonts w:hint="eastAsia" w:ascii="仿宋" w:hAnsi="仿宋" w:eastAsia="仿宋" w:cs="仿宋"/>
          <w:b/>
          <w:bCs/>
        </w:rPr>
      </w:pPr>
      <w:r>
        <w:rPr>
          <w:rFonts w:hint="eastAsia" w:ascii="仿宋" w:hAnsi="仿宋" w:eastAsia="仿宋" w:cs="仿宋"/>
          <w:b/>
          <w:bCs/>
        </w:rPr>
        <w:t>任务13：委托收款业务（共9分）</w:t>
      </w:r>
    </w:p>
    <w:p>
      <w:pPr>
        <w:pStyle w:val="2"/>
        <w:ind w:left="560" w:firstLine="562"/>
        <w:rPr>
          <w:rFonts w:hint="eastAsia" w:ascii="仿宋" w:hAnsi="仿宋" w:eastAsia="仿宋" w:cs="仿宋"/>
          <w:b/>
          <w:bCs/>
          <w:szCs w:val="28"/>
        </w:rPr>
      </w:pPr>
      <w:r>
        <w:rPr>
          <w:rFonts w:hint="eastAsia" w:ascii="仿宋" w:hAnsi="仿宋" w:eastAsia="仿宋" w:cs="仿宋"/>
          <w:b/>
          <w:bCs/>
          <w:szCs w:val="28"/>
        </w:rPr>
        <w:t>任务说明：</w:t>
      </w:r>
    </w:p>
    <w:p>
      <w:pPr>
        <w:pStyle w:val="2"/>
        <w:ind w:left="560" w:firstLine="562"/>
        <w:rPr>
          <w:rFonts w:hint="eastAsia" w:ascii="仿宋" w:hAnsi="仿宋" w:eastAsia="仿宋" w:cs="仿宋"/>
        </w:rPr>
      </w:pPr>
      <w:r>
        <w:rPr>
          <w:rFonts w:hint="eastAsia" w:ascii="仿宋" w:hAnsi="仿宋" w:eastAsia="仿宋" w:cs="仿宋"/>
        </w:rPr>
        <w:t>现有一笔委托收款业务，收款金额12800元，交易类型为收到委托收款，凭证类型为银行承兑汇票，期限1个月，珠海金达科技股份有限公司为付款人，珠海乾创投资管理有限公司为收款人，附寄张数1张，合同号202012151659001，现金支付手续费，到期日进行托收。</w:t>
      </w:r>
    </w:p>
    <w:p>
      <w:pPr>
        <w:pStyle w:val="2"/>
        <w:ind w:left="560" w:firstLine="562"/>
        <w:rPr>
          <w:rFonts w:hint="eastAsia" w:ascii="仿宋" w:hAnsi="仿宋" w:eastAsia="仿宋" w:cs="仿宋"/>
          <w:b/>
          <w:bCs/>
        </w:rPr>
      </w:pPr>
      <w:r>
        <w:rPr>
          <w:rFonts w:hint="eastAsia" w:ascii="仿宋" w:hAnsi="仿宋" w:eastAsia="仿宋" w:cs="仿宋"/>
          <w:b/>
          <w:bCs/>
        </w:rPr>
        <w:t>任务14：公司贷款业务（共12分）</w:t>
      </w:r>
    </w:p>
    <w:p>
      <w:pPr>
        <w:pStyle w:val="2"/>
        <w:ind w:left="560" w:firstLine="562"/>
        <w:rPr>
          <w:rFonts w:hint="eastAsia" w:ascii="仿宋" w:hAnsi="仿宋" w:eastAsia="仿宋" w:cs="仿宋"/>
          <w:b/>
          <w:bCs/>
          <w:szCs w:val="28"/>
        </w:rPr>
      </w:pPr>
      <w:r>
        <w:rPr>
          <w:rFonts w:hint="eastAsia" w:ascii="仿宋" w:hAnsi="仿宋" w:eastAsia="仿宋" w:cs="仿宋"/>
          <w:b/>
          <w:bCs/>
          <w:szCs w:val="28"/>
        </w:rPr>
        <w:t>任务说明：</w:t>
      </w:r>
    </w:p>
    <w:p>
      <w:pPr>
        <w:pStyle w:val="2"/>
        <w:ind w:left="560" w:firstLine="560"/>
        <w:rPr>
          <w:rFonts w:hint="eastAsia" w:ascii="仿宋" w:hAnsi="仿宋" w:eastAsia="仿宋" w:cs="仿宋"/>
        </w:rPr>
      </w:pPr>
      <w:r>
        <w:rPr>
          <w:rFonts w:hint="eastAsia" w:ascii="仿宋" w:hAnsi="仿宋" w:eastAsia="仿宋" w:cs="仿宋"/>
        </w:rPr>
        <w:t>1、珠海乾创投资管理有限公司财务人员来我行办理“商业短期信用贷款”，贷款金额120000元，贷款月利率5.65‰，贷款期限8个月，贷款用途为流动资金，担保方式为保证；</w:t>
      </w:r>
    </w:p>
    <w:p>
      <w:pPr>
        <w:pStyle w:val="2"/>
        <w:ind w:left="560" w:firstLine="560"/>
        <w:rPr>
          <w:rFonts w:hint="eastAsia" w:ascii="仿宋" w:hAnsi="仿宋" w:eastAsia="仿宋" w:cs="仿宋"/>
        </w:rPr>
      </w:pPr>
      <w:r>
        <w:rPr>
          <w:rFonts w:hint="eastAsia" w:ascii="仿宋" w:hAnsi="仿宋" w:eastAsia="仿宋" w:cs="仿宋"/>
        </w:rPr>
        <w:t>2、经本行各级信贷部门审批并通过了珠海乾创投资管理有限公司的贷款申请，我行柜员办理“商业短期信用贷款”全额发放业务；</w:t>
      </w:r>
    </w:p>
    <w:p>
      <w:pPr>
        <w:pStyle w:val="2"/>
        <w:ind w:left="560" w:firstLine="560"/>
        <w:rPr>
          <w:rFonts w:hint="eastAsia" w:ascii="仿宋" w:hAnsi="仿宋" w:eastAsia="仿宋" w:cs="仿宋"/>
        </w:rPr>
      </w:pPr>
      <w:r>
        <w:rPr>
          <w:rFonts w:hint="eastAsia" w:ascii="仿宋" w:hAnsi="仿宋" w:eastAsia="仿宋" w:cs="仿宋"/>
        </w:rPr>
        <w:t>3、因央行调息，现将贷款贷款利率调整为5.58‰。</w:t>
      </w:r>
    </w:p>
    <w:p>
      <w:pPr>
        <w:pStyle w:val="2"/>
        <w:ind w:left="560" w:firstLine="562"/>
        <w:rPr>
          <w:rFonts w:hint="eastAsia" w:ascii="仿宋" w:hAnsi="仿宋" w:eastAsia="仿宋" w:cs="仿宋"/>
          <w:b/>
        </w:rPr>
      </w:pPr>
      <w:r>
        <w:rPr>
          <w:rFonts w:hint="eastAsia" w:ascii="仿宋" w:hAnsi="仿宋" w:eastAsia="仿宋" w:cs="仿宋"/>
          <w:b/>
        </w:rPr>
        <w:t>重要提示：</w:t>
      </w:r>
    </w:p>
    <w:p>
      <w:pPr>
        <w:pStyle w:val="2"/>
        <w:ind w:left="560" w:firstLine="560"/>
        <w:rPr>
          <w:rFonts w:hint="eastAsia" w:ascii="仿宋" w:hAnsi="仿宋" w:eastAsia="仿宋" w:cs="仿宋"/>
        </w:rPr>
      </w:pPr>
      <w:r>
        <w:rPr>
          <w:rFonts w:hint="eastAsia" w:ascii="仿宋" w:hAnsi="仿宋" w:eastAsia="仿宋" w:cs="仿宋"/>
        </w:rPr>
        <w:t>1、调息起始日期大于等于贷款日期，小于还款日期；</w:t>
      </w:r>
    </w:p>
    <w:p>
      <w:pPr>
        <w:pStyle w:val="2"/>
        <w:ind w:left="560" w:firstLine="560"/>
        <w:rPr>
          <w:rFonts w:hint="eastAsia" w:ascii="仿宋" w:hAnsi="仿宋" w:eastAsia="仿宋" w:cs="仿宋"/>
        </w:rPr>
      </w:pPr>
      <w:r>
        <w:rPr>
          <w:rFonts w:hint="eastAsia" w:ascii="仿宋" w:hAnsi="仿宋" w:eastAsia="仿宋" w:cs="仿宋"/>
        </w:rPr>
        <w:t>2、如果柜员操作日期在当年的1月1日（含）-6月30日（含），调息起始日期为当年的7月1日；如果柜员操作日期在当年的7月1日（含）-12月31日（含），调息起始日期为次年1月1日；</w:t>
      </w:r>
    </w:p>
    <w:p>
      <w:pPr>
        <w:pStyle w:val="2"/>
        <w:ind w:left="560" w:firstLine="560"/>
        <w:rPr>
          <w:rFonts w:hint="eastAsia" w:ascii="仿宋" w:hAnsi="仿宋" w:eastAsia="仿宋" w:cs="仿宋"/>
        </w:rPr>
      </w:pPr>
      <w:r>
        <w:rPr>
          <w:rFonts w:hint="eastAsia" w:ascii="仿宋" w:hAnsi="仿宋" w:eastAsia="仿宋" w:cs="仿宋"/>
        </w:rPr>
        <w:t>3、起始日期大于还款日期，则无法调息。</w:t>
      </w:r>
    </w:p>
    <w:p>
      <w:pPr>
        <w:pStyle w:val="2"/>
        <w:ind w:left="560" w:firstLine="560"/>
        <w:rPr>
          <w:rFonts w:hint="eastAsia" w:ascii="仿宋" w:hAnsi="仿宋" w:eastAsia="仿宋" w:cs="仿宋"/>
        </w:rPr>
      </w:pPr>
    </w:p>
    <w:p>
      <w:pPr>
        <w:pStyle w:val="2"/>
        <w:ind w:left="560" w:firstLine="562"/>
        <w:rPr>
          <w:rFonts w:hint="eastAsia" w:ascii="仿宋" w:hAnsi="仿宋" w:eastAsia="仿宋" w:cs="仿宋"/>
          <w:b/>
          <w:bCs/>
        </w:rPr>
      </w:pPr>
      <w:r>
        <w:rPr>
          <w:rFonts w:hint="eastAsia" w:ascii="仿宋" w:hAnsi="仿宋" w:eastAsia="仿宋" w:cs="仿宋"/>
          <w:b/>
          <w:bCs/>
        </w:rPr>
        <w:t>任务15：保函业务（共8分）</w:t>
      </w:r>
    </w:p>
    <w:p>
      <w:pPr>
        <w:pStyle w:val="2"/>
        <w:ind w:left="560" w:firstLine="562"/>
        <w:rPr>
          <w:rFonts w:hint="eastAsia" w:ascii="仿宋" w:hAnsi="仿宋" w:eastAsia="仿宋" w:cs="仿宋"/>
          <w:b/>
          <w:bCs/>
          <w:szCs w:val="28"/>
        </w:rPr>
      </w:pPr>
      <w:r>
        <w:rPr>
          <w:rFonts w:hint="eastAsia" w:ascii="仿宋" w:hAnsi="仿宋" w:eastAsia="仿宋" w:cs="仿宋"/>
          <w:b/>
          <w:bCs/>
          <w:szCs w:val="28"/>
        </w:rPr>
        <w:t>任务说明：</w:t>
      </w:r>
    </w:p>
    <w:p>
      <w:pPr>
        <w:pStyle w:val="2"/>
        <w:ind w:left="560" w:firstLine="560"/>
        <w:rPr>
          <w:rFonts w:hint="eastAsia" w:ascii="仿宋" w:hAnsi="仿宋" w:eastAsia="仿宋" w:cs="仿宋"/>
        </w:rPr>
      </w:pPr>
      <w:r>
        <w:rPr>
          <w:rFonts w:hint="eastAsia" w:ascii="仿宋" w:hAnsi="仿宋" w:eastAsia="仿宋" w:cs="仿宋"/>
        </w:rPr>
        <w:t>1、珠海市广骏股份有限公司来我行开立一份金额为241500元的预留金保函，保证金比例为55%，期限1个月，我行柜员创建保函并且打印；</w:t>
      </w:r>
    </w:p>
    <w:p>
      <w:pPr>
        <w:pStyle w:val="2"/>
        <w:ind w:left="560" w:firstLine="560"/>
        <w:rPr>
          <w:rFonts w:hint="eastAsia" w:ascii="仿宋" w:hAnsi="仿宋" w:eastAsia="仿宋" w:cs="仿宋"/>
        </w:rPr>
      </w:pPr>
      <w:r>
        <w:rPr>
          <w:rFonts w:hint="eastAsia" w:ascii="仿宋" w:hAnsi="仿宋" w:eastAsia="仿宋" w:cs="仿宋"/>
        </w:rPr>
        <w:t>2、持票人来我行办理表外收入记账业务，手续费率0.4‰，垫款利率4.84‰。</w:t>
      </w:r>
    </w:p>
    <w:p>
      <w:pPr>
        <w:pStyle w:val="2"/>
        <w:ind w:left="560" w:firstLine="562"/>
        <w:rPr>
          <w:rFonts w:hint="eastAsia" w:ascii="仿宋" w:hAnsi="仿宋" w:eastAsia="仿宋" w:cs="仿宋"/>
          <w:b/>
          <w:bCs/>
        </w:rPr>
      </w:pPr>
      <w:r>
        <w:rPr>
          <w:rFonts w:hint="eastAsia" w:ascii="仿宋" w:hAnsi="仿宋" w:eastAsia="仿宋" w:cs="仿宋"/>
          <w:b/>
          <w:bCs/>
        </w:rPr>
        <w:t>任务16：银承汇票审核业务（共8分）</w:t>
      </w:r>
    </w:p>
    <w:p>
      <w:pPr>
        <w:pStyle w:val="2"/>
        <w:ind w:left="560" w:firstLine="562"/>
        <w:rPr>
          <w:rFonts w:hint="eastAsia" w:ascii="仿宋" w:hAnsi="仿宋" w:eastAsia="仿宋" w:cs="仿宋"/>
          <w:b/>
          <w:bCs/>
          <w:szCs w:val="28"/>
        </w:rPr>
      </w:pPr>
      <w:r>
        <w:rPr>
          <w:rFonts w:hint="eastAsia" w:ascii="仿宋" w:hAnsi="仿宋" w:eastAsia="仿宋" w:cs="仿宋"/>
          <w:b/>
          <w:bCs/>
          <w:szCs w:val="28"/>
        </w:rPr>
        <w:t>任务说明：</w:t>
      </w:r>
    </w:p>
    <w:p>
      <w:pPr>
        <w:pStyle w:val="2"/>
        <w:ind w:left="560" w:firstLine="562"/>
        <w:rPr>
          <w:rFonts w:hint="eastAsia" w:ascii="仿宋" w:hAnsi="仿宋" w:eastAsia="仿宋" w:cs="仿宋"/>
        </w:rPr>
      </w:pPr>
      <w:r>
        <w:rPr>
          <w:rFonts w:hint="eastAsia" w:ascii="仿宋" w:hAnsi="仿宋" w:eastAsia="仿宋" w:cs="仿宋"/>
        </w:rPr>
        <w:t>2019年12月12日，广州市五环彩印有限公司法定代表人张嘉同意出票一张金额为11090.8元的银行承兑汇票用来支付广州市欧冠原材料加工厂的货款，期限6个月；次日，银行承兑并交付给广州市欧冠原材料加工厂，承兑行为中国工商银行。</w:t>
      </w:r>
    </w:p>
    <w:p>
      <w:pPr>
        <w:pStyle w:val="2"/>
        <w:ind w:left="560" w:firstLine="562"/>
        <w:rPr>
          <w:rFonts w:hint="eastAsia" w:ascii="仿宋" w:hAnsi="仿宋" w:eastAsia="仿宋" w:cs="仿宋"/>
          <w:b/>
          <w:bCs/>
        </w:rPr>
      </w:pPr>
      <w:r>
        <w:rPr>
          <w:rFonts w:hint="eastAsia" w:ascii="仿宋" w:hAnsi="仿宋" w:eastAsia="仿宋" w:cs="仿宋"/>
          <w:b/>
          <w:bCs/>
        </w:rPr>
        <w:t>任务17：日终业务（共6分）</w:t>
      </w:r>
    </w:p>
    <w:p>
      <w:pPr>
        <w:pStyle w:val="2"/>
        <w:ind w:left="560" w:firstLine="562"/>
        <w:rPr>
          <w:rFonts w:hint="eastAsia" w:ascii="仿宋" w:hAnsi="仿宋" w:eastAsia="仿宋" w:cs="仿宋"/>
          <w:b/>
          <w:bCs/>
          <w:szCs w:val="28"/>
        </w:rPr>
      </w:pPr>
      <w:r>
        <w:rPr>
          <w:rFonts w:hint="eastAsia" w:ascii="仿宋" w:hAnsi="仿宋" w:eastAsia="仿宋" w:cs="仿宋"/>
          <w:b/>
          <w:bCs/>
          <w:szCs w:val="28"/>
        </w:rPr>
        <w:t>任务说明：</w:t>
      </w:r>
    </w:p>
    <w:p>
      <w:pPr>
        <w:pStyle w:val="2"/>
        <w:ind w:left="560" w:firstLine="562"/>
        <w:rPr>
          <w:rFonts w:hint="eastAsia" w:ascii="仿宋" w:hAnsi="仿宋" w:eastAsia="仿宋" w:cs="仿宋"/>
        </w:rPr>
      </w:pPr>
      <w:r>
        <w:rPr>
          <w:rFonts w:hint="eastAsia" w:ascii="仿宋" w:hAnsi="仿宋" w:eastAsia="仿宋" w:cs="仿宋"/>
        </w:rPr>
        <w:t>银行网点营业结束后，柜员办理日终业务操作，进行现金及重要凭证入库。</w:t>
      </w:r>
    </w:p>
    <w:p>
      <w:pPr>
        <w:pStyle w:val="2"/>
        <w:ind w:left="560" w:firstLine="560"/>
        <w:rPr>
          <w:rFonts w:hint="eastAsia" w:ascii="仿宋" w:hAnsi="仿宋" w:eastAsia="仿宋" w:cs="仿宋"/>
        </w:rPr>
      </w:pPr>
      <w:r>
        <w:rPr>
          <w:rFonts w:hint="eastAsia" w:ascii="仿宋" w:hAnsi="仿宋" w:eastAsia="仿宋" w:cs="仿宋"/>
        </w:rPr>
        <w:t>1、柜员未使用的凭证进行入库操作；</w:t>
      </w:r>
    </w:p>
    <w:p>
      <w:pPr>
        <w:pStyle w:val="2"/>
        <w:ind w:left="560" w:firstLine="560"/>
        <w:rPr>
          <w:rFonts w:hint="eastAsia" w:ascii="仿宋" w:hAnsi="仿宋" w:eastAsia="仿宋" w:cs="仿宋"/>
        </w:rPr>
      </w:pPr>
      <w:r>
        <w:rPr>
          <w:rFonts w:hint="eastAsia" w:ascii="仿宋" w:hAnsi="仿宋" w:eastAsia="仿宋" w:cs="仿宋"/>
        </w:rPr>
        <w:t>2、柜员将个人钱箱中的现金进行入库操作。</w:t>
      </w:r>
    </w:p>
    <w:p>
      <w:pPr>
        <w:pStyle w:val="2"/>
        <w:ind w:left="560" w:firstLine="562"/>
        <w:rPr>
          <w:rFonts w:hint="eastAsia" w:ascii="仿宋" w:hAnsi="仿宋" w:eastAsia="仿宋" w:cs="仿宋"/>
          <w:b/>
        </w:rPr>
      </w:pPr>
      <w:r>
        <w:rPr>
          <w:rFonts w:hint="eastAsia" w:ascii="仿宋" w:hAnsi="仿宋" w:eastAsia="仿宋" w:cs="仿宋"/>
          <w:b/>
        </w:rPr>
        <w:t>重要提示：</w:t>
      </w:r>
    </w:p>
    <w:p>
      <w:pPr>
        <w:pStyle w:val="2"/>
        <w:ind w:left="560" w:firstLine="560"/>
        <w:rPr>
          <w:rFonts w:hint="eastAsia" w:ascii="仿宋" w:hAnsi="仿宋" w:eastAsia="仿宋" w:cs="仿宋"/>
        </w:rPr>
      </w:pPr>
      <w:r>
        <w:rPr>
          <w:rFonts w:hint="eastAsia" w:ascii="仿宋" w:hAnsi="仿宋" w:eastAsia="仿宋" w:cs="仿宋"/>
        </w:rPr>
        <w:t xml:space="preserve">1、须对零售银行业务的未用凭证和对公银行业务的未用凭证分别入库；  </w:t>
      </w:r>
    </w:p>
    <w:p>
      <w:pPr>
        <w:pStyle w:val="2"/>
        <w:ind w:left="560" w:firstLine="560"/>
        <w:rPr>
          <w:rFonts w:ascii="Calibri" w:hAnsi="Calibri" w:eastAsia="宋体" w:cs="Times New Roman"/>
          <w:sz w:val="28"/>
        </w:rPr>
      </w:pPr>
      <w:r>
        <w:rPr>
          <w:rFonts w:hint="eastAsia" w:ascii="仿宋" w:hAnsi="仿宋" w:eastAsia="仿宋" w:cs="仿宋"/>
          <w:sz w:val="28"/>
        </w:rPr>
        <w:t>2、进行钱箱扎帐</w:t>
      </w:r>
      <w:r>
        <w:rPr>
          <w:rFonts w:hint="eastAsia" w:ascii="仿宋" w:hAnsi="仿宋" w:eastAsia="仿宋" w:cs="仿宋"/>
        </w:rPr>
        <w:t>即可</w:t>
      </w:r>
      <w:r>
        <w:rPr>
          <w:rFonts w:hint="eastAsia" w:ascii="仿宋" w:hAnsi="仿宋" w:eastAsia="仿宋" w:cs="仿宋"/>
          <w:sz w:val="28"/>
        </w:rPr>
        <w:t>查看柜员钱箱现金数量；通过“凭证综合查询”功能可查看未使用凭证情况。</w:t>
      </w:r>
    </w:p>
    <w:p>
      <w:pPr>
        <w:pStyle w:val="2"/>
        <w:ind w:left="560" w:firstLine="560"/>
        <w:rPr>
          <w:rFonts w:hint="eastAsia" w:ascii="仿宋" w:hAnsi="仿宋" w:eastAsia="仿宋" w:cs="仿宋"/>
          <w:b/>
          <w:bCs/>
          <w:lang w:val="en-US" w:eastAsia="zh-CN"/>
        </w:rPr>
      </w:pPr>
      <w:r>
        <w:rPr>
          <w:rFonts w:hint="eastAsia" w:ascii="仿宋" w:hAnsi="仿宋" w:eastAsia="仿宋" w:cs="仿宋"/>
          <w:b/>
          <w:bCs/>
          <w:lang w:val="en-US" w:eastAsia="zh-CN"/>
        </w:rPr>
        <w:t>18、国际结算业务</w:t>
      </w:r>
      <w:r>
        <w:rPr>
          <w:rFonts w:hint="eastAsia" w:ascii="仿宋" w:hAnsi="仿宋" w:eastAsia="仿宋" w:cs="仿宋"/>
          <w:b/>
          <w:bCs/>
        </w:rPr>
        <w:t>（共</w:t>
      </w:r>
      <w:r>
        <w:rPr>
          <w:rFonts w:hint="eastAsia" w:ascii="仿宋" w:hAnsi="仿宋" w:eastAsia="仿宋" w:cs="仿宋"/>
          <w:b/>
          <w:bCs/>
          <w:lang w:val="en-US" w:eastAsia="zh-CN"/>
        </w:rPr>
        <w:t>10</w:t>
      </w:r>
      <w:r>
        <w:rPr>
          <w:rFonts w:hint="eastAsia" w:ascii="仿宋" w:hAnsi="仿宋" w:eastAsia="仿宋" w:cs="仿宋"/>
          <w:b/>
          <w:bCs/>
        </w:rPr>
        <w:t>分）</w:t>
      </w:r>
    </w:p>
    <w:p>
      <w:pPr>
        <w:pStyle w:val="2"/>
        <w:ind w:left="560" w:firstLine="560"/>
        <w:rPr>
          <w:rFonts w:hint="default" w:ascii="仿宋" w:hAnsi="仿宋" w:eastAsia="仿宋" w:cs="仿宋"/>
          <w:b/>
          <w:bCs/>
          <w:lang w:val="en-US" w:eastAsia="zh-CN"/>
        </w:rPr>
      </w:pPr>
      <w:r>
        <w:rPr>
          <w:rFonts w:hint="eastAsia" w:ascii="仿宋" w:hAnsi="仿宋" w:eastAsia="仿宋" w:cs="仿宋"/>
          <w:b/>
          <w:bCs/>
          <w:lang w:val="en-US" w:eastAsia="zh-CN"/>
        </w:rPr>
        <w:t>任务说明：</w:t>
      </w:r>
      <w:r>
        <w:rPr>
          <w:rFonts w:hint="default" w:ascii="仿宋" w:hAnsi="仿宋" w:eastAsia="仿宋" w:cs="仿宋"/>
          <w:b/>
          <w:bCs/>
          <w:lang w:val="en-US" w:eastAsia="zh-CN"/>
        </w:rPr>
        <w:t xml:space="preserve"> </w:t>
      </w:r>
    </w:p>
    <w:p>
      <w:pPr>
        <w:pStyle w:val="2"/>
        <w:ind w:left="560" w:firstLine="560"/>
        <w:rPr>
          <w:rFonts w:hint="default" w:ascii="仿宋" w:hAnsi="仿宋" w:eastAsia="仿宋" w:cs="仿宋"/>
          <w:lang w:val="en-US" w:eastAsia="zh-CN"/>
        </w:rPr>
      </w:pPr>
      <w:r>
        <w:rPr>
          <w:rFonts w:hint="default" w:ascii="仿宋" w:hAnsi="仿宋" w:eastAsia="仿宋" w:cs="仿宋"/>
          <w:lang w:val="en-US" w:eastAsia="zh-CN"/>
        </w:rPr>
        <w:t>2018年10月13日，英国欧圣国际贸易有限公司（UK Oceanus international trade co.,ltd）与上海飞跃贸易有限公司就购买2500公吨大米签订合同，合同规定：10月25日前开出信用证，11月5日前装船，远期不可撤销信用证付款，通知行为中国银行上海分行（Bank of China Shanghai Branch）；开证行发出信用证后，收到信用证的通知行通知受益人到期交单，交单承兑付款后，由议付行成功解付。</w:t>
      </w:r>
    </w:p>
    <w:p>
      <w:pPr>
        <w:pStyle w:val="2"/>
        <w:ind w:left="560" w:firstLine="560"/>
        <w:rPr>
          <w:rFonts w:hint="default" w:ascii="仿宋" w:hAnsi="仿宋" w:eastAsia="仿宋" w:cs="仿宋"/>
          <w:lang w:val="en-US" w:eastAsia="zh-CN"/>
        </w:rPr>
      </w:pPr>
      <w:r>
        <w:rPr>
          <w:rFonts w:hint="default" w:ascii="仿宋" w:hAnsi="仿宋" w:eastAsia="仿宋" w:cs="仿宋"/>
          <w:lang w:val="en-US" w:eastAsia="zh-CN"/>
        </w:rPr>
        <w:t>请完成远期信用证业务操作。</w:t>
      </w:r>
    </w:p>
    <w:p>
      <w:pPr>
        <w:pStyle w:val="2"/>
        <w:ind w:left="560" w:firstLine="560"/>
        <w:rPr>
          <w:rFonts w:hint="eastAsia" w:ascii="仿宋" w:hAnsi="仿宋" w:eastAsia="仿宋" w:cs="仿宋"/>
          <w:b/>
          <w:bCs/>
          <w:lang w:val="en-US" w:eastAsia="zh-CN"/>
        </w:rPr>
      </w:pPr>
      <w:r>
        <w:rPr>
          <w:rFonts w:hint="eastAsia" w:ascii="仿宋" w:hAnsi="仿宋" w:eastAsia="仿宋" w:cs="仿宋"/>
          <w:b/>
          <w:bCs/>
          <w:lang w:val="en-US" w:eastAsia="zh-CN"/>
        </w:rPr>
        <w:t>19、国内保理业务（共5分）</w:t>
      </w:r>
    </w:p>
    <w:p>
      <w:pPr>
        <w:pStyle w:val="2"/>
        <w:ind w:left="560" w:firstLine="560"/>
        <w:rPr>
          <w:rFonts w:hint="eastAsia" w:ascii="仿宋" w:hAnsi="仿宋" w:eastAsia="仿宋" w:cs="仿宋"/>
          <w:b/>
          <w:bCs/>
          <w:lang w:val="en-US" w:eastAsia="zh-CN"/>
        </w:rPr>
      </w:pPr>
      <w:r>
        <w:rPr>
          <w:rFonts w:hint="eastAsia" w:ascii="仿宋" w:hAnsi="仿宋" w:eastAsia="仿宋" w:cs="仿宋"/>
          <w:b/>
          <w:bCs/>
          <w:lang w:val="en-US" w:eastAsia="zh-CN"/>
        </w:rPr>
        <w:t>任务说明：</w:t>
      </w:r>
    </w:p>
    <w:p>
      <w:pPr>
        <w:pStyle w:val="2"/>
        <w:ind w:left="560" w:firstLine="560"/>
        <w:rPr>
          <w:rFonts w:hint="default" w:ascii="仿宋" w:hAnsi="仿宋" w:eastAsia="仿宋" w:cs="仿宋"/>
          <w:lang w:val="en-US" w:eastAsia="zh-CN"/>
        </w:rPr>
      </w:pPr>
      <w:r>
        <w:rPr>
          <w:rFonts w:hint="default" w:ascii="仿宋" w:hAnsi="仿宋" w:eastAsia="仿宋" w:cs="仿宋"/>
          <w:lang w:val="en-US" w:eastAsia="zh-CN"/>
        </w:rPr>
        <w:t>2020年1月8日，深圳市鹏大通讯股份有限公司为奖励上一年优秀员工向深圳智达有限公司购买八辆比亚迪汽车，双方签订了112万元购销合同；双方约定该业务以赊销的方式进行交易，账期6个月，到期后将会以转账方式付款。深圳市鹏大通讯股份有限公司形成了对深圳智达有限公司的应收账款。由于疫情影响，深圳智达有限公司的到期账款未能如期收回，导致公司流动资金紧张，影响公司正常运作。为保证深圳智达有限公司的正常生产运营，满足市场需求，公司决定向中国银行深圳南山支行申请国内保理业务，同时向中国银行深圳南山支行指定的深圳市鹏程保险公司购买国内贸易信用险（保单号为P108288542115955）。具体操作如下：</w:t>
      </w:r>
    </w:p>
    <w:p>
      <w:pPr>
        <w:pStyle w:val="2"/>
        <w:ind w:left="560" w:firstLine="560"/>
        <w:rPr>
          <w:rFonts w:hint="default" w:ascii="仿宋" w:hAnsi="仿宋" w:eastAsia="仿宋" w:cs="仿宋"/>
          <w:lang w:val="en-US" w:eastAsia="zh-CN"/>
        </w:rPr>
      </w:pPr>
      <w:r>
        <w:rPr>
          <w:rFonts w:hint="default" w:ascii="仿宋" w:hAnsi="仿宋" w:eastAsia="仿宋" w:cs="仿宋"/>
          <w:lang w:val="en-US" w:eastAsia="zh-CN"/>
        </w:rPr>
        <w:t>3月4日，卖方向银行提出保理申请并提交签章后的相关申请书、该笔应收账款对应的发票(报销联复印件)、销售合同(原件)、送货单(原件)、验收单（原件）和其他贷款申请基本资料；银行对卖方提交的资料进行审核，并出具授信额度；3月9日，银行与卖方签订无追索权的国内明保理合同，合同中约定保理额度为87万元，回款账户户名：深圳智达有限公司中国银行保理专户，账号：62552485278226616570，开户行：中国银行深圳南山支行，通知债务人方式为银行与保理申请人一同向买方发出《应收账款转让通知书》，并取得买方确认书，解决争议方式为向仲裁委员会申请仲裁；卖方、银行与保险方签署赔款转让协议（全额保险）；与此同时，银行填制《应收账款转让申请核准书》发送给卖方，该笔保理业务3月9日起至7月8日止，保理预付款费率为0.5%，该笔应收账款将于7月8日到期，银行给予深圳智达有限公司该笔保理业务的贷款利率为4.25%，费用收取方式为现收，卖方依据收到的核准书填制《应收账款转让通知书》发送给银行，联合银行一同通知债务人债权变更；银行完成质押公示和保理放款，在应收账款到期前15天提示买方到期还款；买方收到提示付款通知，由于买卖双方经济纠纷问题在到期后拒绝付款；7月11日，银行向深圳市鹏程保险公司发起追索，保险方偿付保理款项；业务结束。</w:t>
      </w:r>
    </w:p>
    <w:p>
      <w:pPr>
        <w:pStyle w:val="2"/>
        <w:ind w:left="560" w:firstLine="560"/>
        <w:rPr>
          <w:rFonts w:hint="default" w:ascii="仿宋" w:hAnsi="仿宋" w:eastAsia="仿宋" w:cs="仿宋"/>
          <w:lang w:val="en-US" w:eastAsia="zh-CN"/>
        </w:rPr>
      </w:pPr>
      <w:r>
        <w:rPr>
          <w:rFonts w:hint="default" w:ascii="仿宋" w:hAnsi="仿宋" w:eastAsia="仿宋" w:cs="仿宋"/>
          <w:lang w:val="en-US" w:eastAsia="zh-CN"/>
        </w:rPr>
        <w:t>要求：请根据以上内容完成国内保理业务。</w:t>
      </w:r>
    </w:p>
    <w:p>
      <w:pPr>
        <w:pStyle w:val="2"/>
        <w:ind w:left="560" w:firstLine="560"/>
        <w:rPr>
          <w:rFonts w:hint="eastAsia" w:ascii="仿宋" w:hAnsi="仿宋" w:eastAsia="仿宋" w:cs="仿宋"/>
          <w:b/>
          <w:bCs/>
          <w:lang w:val="en-US" w:eastAsia="zh-CN"/>
        </w:rPr>
      </w:pPr>
      <w:r>
        <w:rPr>
          <w:rFonts w:hint="eastAsia" w:ascii="仿宋" w:hAnsi="仿宋" w:eastAsia="仿宋" w:cs="仿宋"/>
          <w:b/>
          <w:bCs/>
          <w:lang w:val="en-US" w:eastAsia="zh-CN"/>
        </w:rPr>
        <w:t>20、应收账款质押业务（共5分）</w:t>
      </w:r>
    </w:p>
    <w:p>
      <w:pPr>
        <w:pStyle w:val="2"/>
        <w:ind w:left="560" w:firstLine="560"/>
        <w:rPr>
          <w:rFonts w:hint="eastAsia" w:ascii="仿宋" w:hAnsi="仿宋" w:eastAsia="仿宋" w:cs="仿宋"/>
          <w:b/>
          <w:bCs/>
          <w:lang w:val="en-US" w:eastAsia="zh-CN"/>
        </w:rPr>
      </w:pPr>
      <w:r>
        <w:rPr>
          <w:rFonts w:hint="eastAsia" w:ascii="仿宋" w:hAnsi="仿宋" w:eastAsia="仿宋" w:cs="仿宋"/>
          <w:b/>
          <w:bCs/>
          <w:lang w:val="en-US" w:eastAsia="zh-CN"/>
        </w:rPr>
        <w:t>任务说明：</w:t>
      </w:r>
    </w:p>
    <w:p>
      <w:pPr>
        <w:pStyle w:val="2"/>
        <w:ind w:left="560" w:firstLine="560"/>
        <w:rPr>
          <w:rFonts w:hint="default" w:ascii="仿宋" w:hAnsi="仿宋" w:eastAsia="仿宋" w:cs="仿宋"/>
          <w:lang w:val="en-US" w:eastAsia="zh-CN"/>
        </w:rPr>
      </w:pPr>
      <w:r>
        <w:rPr>
          <w:rFonts w:hint="default" w:ascii="仿宋" w:hAnsi="仿宋" w:eastAsia="仿宋" w:cs="仿宋"/>
          <w:lang w:val="en-US" w:eastAsia="zh-CN"/>
        </w:rPr>
        <w:t>深圳市鹏程保险公司是深圳一家主营团体险销售的企业，近年来广告投入的增多及客户的好评反馈使深圳市鹏程保险公司的业务量猛增。深圳市乐天旅游公司准备向鹏程保险购买一份团体综合险，经过双方磋商，于2019年1月21日双方正式签订了40万元的购销合同，合同约定该业务以赊销的方式进行交易，账期3个月，到期后将会以转账方式付款。深圳市鹏程保险公司形成了对深圳市乐天旅游公司的应收账款。近期，深圳市鹏程保险公司由于扩张规模，导致流动资金不足；为保证公司的正常生产经营运转，公司决定向中国银行深圳南山支行申请应收账款质押融资业务。具体操作如下：</w:t>
      </w:r>
    </w:p>
    <w:p>
      <w:pPr>
        <w:pStyle w:val="2"/>
        <w:ind w:left="560" w:firstLine="560"/>
        <w:rPr>
          <w:rFonts w:hint="default" w:ascii="仿宋" w:hAnsi="仿宋" w:eastAsia="仿宋" w:cs="仿宋"/>
          <w:lang w:val="en-US" w:eastAsia="zh-CN"/>
        </w:rPr>
      </w:pPr>
      <w:r>
        <w:rPr>
          <w:rFonts w:hint="default" w:ascii="仿宋" w:hAnsi="仿宋" w:eastAsia="仿宋" w:cs="仿宋"/>
          <w:lang w:val="en-US" w:eastAsia="zh-CN"/>
        </w:rPr>
        <w:t>2月23日，卖方向银行提出应收账款质押融资申请40万元融资额度并提交签章后的应收账款质押融资额度申请书、应收账款质押清单、融资申请书、发票(报销联复印件)、销售合同(原件)、送货单(原件)、验收单(原件)和其他贷款申请基本资料；银行对卖方提交的资料进行审核，并出具30.8万元的授信额度；银行、卖方和应收账款债务人共同签署三方协议，通知债务人卖方拟将相关应收账款（人民币40万元）质押予银行，并约定好债务人到期还款时的账户（户名：深圳市鹏程保险公司中国银行融资专户，账号：6856896632386332，开户行：中国银行深圳南山支行），确认融资贷款本金30.8万元；2月27日银行与卖方签署借款合同、应收账款质押合同和应收账款质押登记协议，约定借款期限为1个月，银行应当在签署融资合同后3个工作日内将贷款汇入卖方指定收款账户（账户名：深圳市鹏程保险公司中国银行结算账户，开户行：中国银行深圳南山支行，账号：6216821856992476509），卖方到期直接将款项汇入银行指定收款账户，还款方式为一次性还本付息，合同履行过程中发生争议通过协商仍不能解决的，可向银行住所地所在地人民法院起诉；卖方与银行共同出具签署好的《应收账款质押通知书》给买方，告知买方卖方已将相关应收账款（人民币40万元）质押予银行，要求买方到期将款项直接汇入指定账户；银行登录人行“应收账款质押登记公示系统”进行质押公示；银行向卖方发放融资贷款；银行在到期前15天提示买方到期还款；买方在收到提示付款通知后于到期日当天付清了账款；银行收到全部款项后将差额划拨到卖方指定收款账户。业务结束。</w:t>
      </w:r>
    </w:p>
    <w:p>
      <w:pPr>
        <w:pStyle w:val="2"/>
        <w:ind w:left="560" w:firstLine="560"/>
        <w:rPr>
          <w:rFonts w:hint="default" w:ascii="仿宋" w:hAnsi="仿宋" w:eastAsia="仿宋" w:cs="仿宋"/>
          <w:lang w:val="en-US" w:eastAsia="zh-CN"/>
        </w:rPr>
      </w:pPr>
      <w:r>
        <w:rPr>
          <w:rFonts w:hint="default" w:ascii="仿宋" w:hAnsi="仿宋" w:eastAsia="仿宋" w:cs="仿宋"/>
          <w:lang w:val="en-US" w:eastAsia="zh-CN"/>
        </w:rPr>
        <w:t>要求：请根据以上内容完成应收账款质押融资业务</w:t>
      </w:r>
      <w:r>
        <w:rPr>
          <w:rFonts w:hint="eastAsia" w:ascii="仿宋" w:hAnsi="仿宋" w:eastAsia="仿宋" w:cs="仿宋"/>
          <w:lang w:val="en-US" w:eastAsia="zh-CN"/>
        </w:rPr>
        <w:t>。</w:t>
      </w:r>
    </w:p>
    <w:p>
      <w:pPr>
        <w:numPr>
          <w:ilvl w:val="0"/>
          <w:numId w:val="0"/>
        </w:numPr>
        <w:spacing w:line="360" w:lineRule="auto"/>
        <w:rPr>
          <w:rFonts w:hint="default"/>
          <w:color w:val="auto"/>
          <w:lang w:val="en-US" w:eastAsia="zh-CN"/>
        </w:rPr>
      </w:pPr>
    </w:p>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4A76C60"/>
    <w:multiLevelType w:val="multilevel"/>
    <w:tmpl w:val="94A76C60"/>
    <w:lvl w:ilvl="0" w:tentative="0">
      <w:start w:val="1"/>
      <w:numFmt w:val="chineseCounting"/>
      <w:suff w:val="nothing"/>
      <w:lvlText w:val="%1、"/>
      <w:lvlJc w:val="left"/>
      <w:pPr>
        <w:ind w:left="0" w:firstLine="0"/>
      </w:pPr>
      <w:rPr>
        <w:rFonts w:hint="eastAsia"/>
      </w:rPr>
    </w:lvl>
    <w:lvl w:ilvl="1" w:tentative="0">
      <w:start w:val="1"/>
      <w:numFmt w:val="chineseCounting"/>
      <w:suff w:val="nothing"/>
      <w:lvlText w:val="（%2）"/>
      <w:lvlJc w:val="left"/>
      <w:pPr>
        <w:ind w:left="0" w:firstLine="0"/>
      </w:pPr>
      <w:rPr>
        <w:rFonts w:hint="eastAsia"/>
      </w:rPr>
    </w:lvl>
    <w:lvl w:ilvl="2" w:tentative="0">
      <w:start w:val="1"/>
      <w:numFmt w:val="decimal"/>
      <w:pStyle w:val="3"/>
      <w:suff w:val="nothing"/>
      <w:lvlText w:val="%3．"/>
      <w:lvlJc w:val="left"/>
      <w:pPr>
        <w:ind w:left="0" w:firstLine="400"/>
      </w:pPr>
      <w:rPr>
        <w:rFonts w:hint="eastAsia"/>
      </w:rPr>
    </w:lvl>
    <w:lvl w:ilvl="3" w:tentative="0">
      <w:start w:val="1"/>
      <w:numFmt w:val="decimal"/>
      <w:suff w:val="nothing"/>
      <w:lvlText w:val="（%4）"/>
      <w:lvlJc w:val="left"/>
      <w:pPr>
        <w:ind w:left="0" w:firstLine="402"/>
      </w:pPr>
      <w:rPr>
        <w:rFonts w:hint="eastAsia"/>
      </w:rPr>
    </w:lvl>
    <w:lvl w:ilvl="4" w:tentative="0">
      <w:start w:val="1"/>
      <w:numFmt w:val="decimalEnclosedCircleChinese"/>
      <w:suff w:val="nothing"/>
      <w:lvlText w:val="%5"/>
      <w:lvlJc w:val="left"/>
      <w:pPr>
        <w:ind w:left="0" w:firstLine="402"/>
      </w:pPr>
      <w:rPr>
        <w:rFonts w:hint="eastAsia"/>
      </w:rPr>
    </w:lvl>
    <w:lvl w:ilvl="5" w:tentative="0">
      <w:start w:val="1"/>
      <w:numFmt w:val="decimal"/>
      <w:suff w:val="nothing"/>
      <w:lvlText w:val="%6）"/>
      <w:lvlJc w:val="left"/>
      <w:pPr>
        <w:ind w:left="0" w:firstLine="402"/>
      </w:pPr>
      <w:rPr>
        <w:rFonts w:hint="eastAsia"/>
      </w:rPr>
    </w:lvl>
    <w:lvl w:ilvl="6" w:tentative="0">
      <w:start w:val="1"/>
      <w:numFmt w:val="lowerLetter"/>
      <w:suff w:val="nothing"/>
      <w:lvlText w:val="%7．"/>
      <w:lvlJc w:val="left"/>
      <w:pPr>
        <w:ind w:left="0" w:firstLine="402"/>
      </w:pPr>
      <w:rPr>
        <w:rFonts w:hint="eastAsia"/>
      </w:rPr>
    </w:lvl>
    <w:lvl w:ilvl="7" w:tentative="0">
      <w:start w:val="1"/>
      <w:numFmt w:val="lowerLetter"/>
      <w:suff w:val="nothing"/>
      <w:lvlText w:val="%8）"/>
      <w:lvlJc w:val="left"/>
      <w:pPr>
        <w:ind w:left="0" w:firstLine="402"/>
      </w:pPr>
      <w:rPr>
        <w:rFonts w:hint="eastAsia"/>
      </w:rPr>
    </w:lvl>
    <w:lvl w:ilvl="8" w:tentative="0">
      <w:start w:val="1"/>
      <w:numFmt w:val="lowerRoman"/>
      <w:suff w:val="nothing"/>
      <w:lvlText w:val="%9 "/>
      <w:lvlJc w:val="left"/>
      <w:pPr>
        <w:ind w:left="0" w:firstLine="402"/>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48B4923"/>
    <w:rsid w:val="278F1D9A"/>
    <w:rsid w:val="422A53DF"/>
    <w:rsid w:val="54CD06BA"/>
    <w:rsid w:val="5C6872ED"/>
    <w:rsid w:val="65E43838"/>
    <w:rsid w:val="6D1E265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3">
    <w:name w:val="heading 3"/>
    <w:next w:val="1"/>
    <w:unhideWhenUsed/>
    <w:qFormat/>
    <w:uiPriority w:val="0"/>
    <w:pPr>
      <w:keepNext/>
      <w:keepLines/>
      <w:widowControl w:val="0"/>
      <w:numPr>
        <w:ilvl w:val="2"/>
        <w:numId w:val="1"/>
      </w:numPr>
      <w:spacing w:before="260" w:after="260" w:line="413" w:lineRule="auto"/>
      <w:ind w:firstLine="562" w:firstLineChars="200"/>
      <w:jc w:val="both"/>
      <w:outlineLvl w:val="2"/>
    </w:pPr>
    <w:rPr>
      <w:rFonts w:ascii="Calibri" w:hAnsi="Calibri" w:eastAsia="宋体" w:cs="Times New Roman"/>
      <w:b/>
      <w:kern w:val="2"/>
      <w:sz w:val="28"/>
      <w:szCs w:val="24"/>
      <w:lang w:val="en-US" w:eastAsia="zh-CN" w:bidi="ar-SA"/>
    </w:rPr>
  </w:style>
  <w:style w:type="character" w:default="1" w:styleId="6">
    <w:name w:val="Default Paragraph Font"/>
    <w:semiHidden/>
    <w:uiPriority w:val="0"/>
  </w:style>
  <w:style w:type="table" w:default="1" w:styleId="5">
    <w:name w:val="Normal Table"/>
    <w:semiHidden/>
    <w:uiPriority w:val="0"/>
    <w:tblPr>
      <w:tblCellMar>
        <w:top w:w="0" w:type="dxa"/>
        <w:left w:w="108" w:type="dxa"/>
        <w:bottom w:w="0" w:type="dxa"/>
        <w:right w:w="108" w:type="dxa"/>
      </w:tblCellMar>
    </w:tblPr>
  </w:style>
  <w:style w:type="paragraph" w:styleId="2">
    <w:name w:val="Body Text First Indent 2"/>
    <w:unhideWhenUsed/>
    <w:qFormat/>
    <w:uiPriority w:val="0"/>
    <w:pPr>
      <w:widowControl w:val="0"/>
      <w:spacing w:after="120" w:line="360" w:lineRule="auto"/>
      <w:ind w:left="420" w:leftChars="200" w:firstLine="420" w:firstLineChars="200"/>
      <w:jc w:val="both"/>
    </w:pPr>
    <w:rPr>
      <w:rFonts w:ascii="Calibri" w:hAnsi="Calibri" w:eastAsia="宋体" w:cs="Times New Roman"/>
      <w:kern w:val="2"/>
      <w:sz w:val="28"/>
      <w:szCs w:val="24"/>
      <w:lang w:val="en-US" w:eastAsia="zh-CN" w:bidi="ar-SA"/>
    </w:rPr>
  </w:style>
  <w:style w:type="paragraph" w:styleId="4">
    <w:name w:val="Body Text Indent"/>
    <w:qFormat/>
    <w:uiPriority w:val="0"/>
    <w:pPr>
      <w:widowControl w:val="0"/>
      <w:spacing w:after="120" w:line="360" w:lineRule="auto"/>
      <w:ind w:left="420" w:leftChars="200" w:firstLine="562" w:firstLineChars="200"/>
      <w:jc w:val="both"/>
    </w:pPr>
    <w:rPr>
      <w:rFonts w:ascii="Calibri" w:hAnsi="Calibri" w:eastAsia="宋体" w:cs="Times New Roman"/>
      <w:kern w:val="2"/>
      <w:sz w:val="28"/>
      <w:szCs w:val="24"/>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3</TotalTime>
  <ScaleCrop>false</ScaleCrop>
  <LinksUpToDate>false</LinksUpToDate>
  <CharactersWithSpaces>0</CharactersWithSpaces>
  <Application>WPS Office_11.3.0.9228_F1E327BC-269C-435d-A152-05C5408002CA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H</dc:creator>
  <cp:lastModifiedBy>小小米粒子</cp:lastModifiedBy>
  <dcterms:modified xsi:type="dcterms:W3CDTF">2021-12-07T04:57:50Z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2052-11.3.0.9228</vt:lpwstr>
  </property>
  <property fmtid="{D5CDD505-2E9C-101B-9397-08002B2CF9AE}" pid="3" name="ICV">
    <vt:lpwstr>2223E4E39099463BAFB6D6D7DE7305A4</vt:lpwstr>
  </property>
</Properties>
</file>